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CCF29" w14:textId="77777777" w:rsidR="00544FCD" w:rsidRPr="000A2DA4" w:rsidRDefault="00544FCD" w:rsidP="00544FCD">
      <w:pPr>
        <w:pStyle w:val="SMHeading1"/>
      </w:pPr>
      <w:r w:rsidRPr="000A2DA4">
        <w:t>Stage 2 French Beginners</w:t>
      </w:r>
    </w:p>
    <w:p w14:paraId="48D43FE5" w14:textId="77777777" w:rsidR="00544FCD" w:rsidRPr="000A2DA4" w:rsidRDefault="00544FCD" w:rsidP="00544FCD">
      <w:pPr>
        <w:pStyle w:val="SMHeading1"/>
      </w:pPr>
      <w:r w:rsidRPr="000A2DA4">
        <w:t xml:space="preserve">Assessment Type 2: Text Production – Responding to </w:t>
      </w:r>
      <w:r w:rsidRPr="000A2DA4">
        <w:br/>
        <w:t>Written Texts in French</w:t>
      </w:r>
    </w:p>
    <w:p w14:paraId="11A41287" w14:textId="77777777" w:rsidR="00544FCD" w:rsidRPr="000A2DA4" w:rsidRDefault="00544FCD" w:rsidP="00544FCD">
      <w:pPr>
        <w:rPr>
          <w:rFonts w:ascii="Arial" w:hAnsi="Arial" w:cs="Arial"/>
          <w:lang w:eastAsia="ko-KR"/>
        </w:rPr>
      </w:pPr>
    </w:p>
    <w:p w14:paraId="5E6792D1" w14:textId="77777777" w:rsidR="00544FCD" w:rsidRPr="000A2DA4" w:rsidRDefault="00544FCD" w:rsidP="00544FCD">
      <w:pPr>
        <w:pStyle w:val="SMHeading1"/>
        <w:jc w:val="left"/>
        <w:rPr>
          <w:b w:val="0"/>
          <w:i/>
          <w:sz w:val="22"/>
          <w:szCs w:val="22"/>
        </w:rPr>
      </w:pPr>
      <w:r w:rsidRPr="000A2DA4">
        <w:rPr>
          <w:b w:val="0"/>
          <w:i/>
          <w:sz w:val="22"/>
          <w:szCs w:val="22"/>
        </w:rPr>
        <w:t>Perspective: The French-speaking C</w:t>
      </w:r>
      <w:r>
        <w:rPr>
          <w:b w:val="0"/>
          <w:i/>
          <w:sz w:val="22"/>
          <w:szCs w:val="22"/>
        </w:rPr>
        <w:t>ommunities</w:t>
      </w:r>
      <w:r>
        <w:rPr>
          <w:b w:val="0"/>
          <w:i/>
          <w:sz w:val="22"/>
          <w:szCs w:val="22"/>
        </w:rPr>
        <w:br/>
      </w:r>
      <w:r>
        <w:rPr>
          <w:b w:val="0"/>
          <w:i/>
          <w:sz w:val="22"/>
          <w:szCs w:val="22"/>
        </w:rPr>
        <w:br/>
        <w:t>Theme: Experiences</w:t>
      </w:r>
      <w:r>
        <w:rPr>
          <w:b w:val="0"/>
          <w:i/>
          <w:sz w:val="22"/>
          <w:szCs w:val="22"/>
        </w:rPr>
        <w:br/>
      </w:r>
      <w:r>
        <w:rPr>
          <w:b w:val="0"/>
          <w:i/>
          <w:sz w:val="22"/>
          <w:szCs w:val="22"/>
        </w:rPr>
        <w:br/>
      </w:r>
      <w:r w:rsidRPr="000A2DA4">
        <w:rPr>
          <w:b w:val="0"/>
          <w:i/>
          <w:sz w:val="22"/>
          <w:szCs w:val="22"/>
        </w:rPr>
        <w:t>Topic: Future plans and a</w:t>
      </w:r>
      <w:r>
        <w:rPr>
          <w:b w:val="0"/>
          <w:i/>
          <w:sz w:val="22"/>
          <w:szCs w:val="22"/>
        </w:rPr>
        <w:t>spirations</w:t>
      </w:r>
      <w:r>
        <w:rPr>
          <w:b w:val="0"/>
          <w:i/>
          <w:sz w:val="22"/>
          <w:szCs w:val="22"/>
        </w:rPr>
        <w:br/>
      </w:r>
      <w:r>
        <w:rPr>
          <w:b w:val="0"/>
          <w:i/>
          <w:sz w:val="22"/>
          <w:szCs w:val="22"/>
        </w:rPr>
        <w:br/>
      </w:r>
      <w:r w:rsidRPr="000A2DA4">
        <w:rPr>
          <w:sz w:val="22"/>
          <w:szCs w:val="22"/>
        </w:rPr>
        <w:t>Task Description</w:t>
      </w:r>
      <w:r>
        <w:rPr>
          <w:sz w:val="22"/>
          <w:szCs w:val="22"/>
        </w:rPr>
        <w:t>:</w:t>
      </w:r>
      <w:r>
        <w:rPr>
          <w:b w:val="0"/>
          <w:sz w:val="22"/>
          <w:szCs w:val="22"/>
        </w:rPr>
        <w:br/>
      </w:r>
      <w:r w:rsidRPr="000A2DA4">
        <w:rPr>
          <w:b w:val="0"/>
          <w:sz w:val="22"/>
          <w:szCs w:val="22"/>
        </w:rPr>
        <w:t xml:space="preserve">Read the letter below from a friend in France and respond by answering direct and implied questions. </w:t>
      </w:r>
      <w:r w:rsidRPr="000A2DA4">
        <w:rPr>
          <w:b w:val="0"/>
          <w:sz w:val="22"/>
          <w:szCs w:val="22"/>
          <w:lang w:val="fr-FR"/>
        </w:rPr>
        <w:t xml:space="preserve">(Source: SSABSA 2001 French </w:t>
      </w:r>
      <w:proofErr w:type="spellStart"/>
      <w:r w:rsidRPr="000A2DA4">
        <w:rPr>
          <w:b w:val="0"/>
          <w:sz w:val="22"/>
          <w:szCs w:val="22"/>
          <w:lang w:val="fr-FR"/>
        </w:rPr>
        <w:t>Accelerated</w:t>
      </w:r>
      <w:proofErr w:type="spellEnd"/>
      <w:r w:rsidRPr="000A2DA4">
        <w:rPr>
          <w:b w:val="0"/>
          <w:sz w:val="22"/>
          <w:szCs w:val="22"/>
          <w:lang w:val="fr-FR"/>
        </w:rPr>
        <w:t xml:space="preserve"> </w:t>
      </w:r>
      <w:proofErr w:type="spellStart"/>
      <w:r w:rsidRPr="000A2DA4">
        <w:rPr>
          <w:b w:val="0"/>
          <w:sz w:val="22"/>
          <w:szCs w:val="22"/>
          <w:lang w:val="fr-FR"/>
        </w:rPr>
        <w:t>Examination</w:t>
      </w:r>
      <w:proofErr w:type="spellEnd"/>
      <w:r w:rsidRPr="000A2DA4">
        <w:rPr>
          <w:b w:val="0"/>
          <w:sz w:val="22"/>
          <w:szCs w:val="22"/>
          <w:lang w:val="fr-FR"/>
        </w:rPr>
        <w:t>).</w:t>
      </w:r>
      <w:r>
        <w:rPr>
          <w:b w:val="0"/>
          <w:sz w:val="22"/>
          <w:szCs w:val="22"/>
          <w:lang w:val="fr-FR"/>
        </w:rPr>
        <w:br/>
      </w:r>
    </w:p>
    <w:p w14:paraId="46784A98" w14:textId="77777777" w:rsidR="00544FCD" w:rsidRPr="000A2DA4" w:rsidRDefault="00544FCD" w:rsidP="00544FCD">
      <w:pPr>
        <w:pBdr>
          <w:top w:val="single" w:sz="4" w:space="1" w:color="auto"/>
          <w:left w:val="single" w:sz="4" w:space="4" w:color="auto"/>
          <w:bottom w:val="single" w:sz="4" w:space="1" w:color="auto"/>
          <w:right w:val="single" w:sz="4" w:space="4" w:color="auto"/>
        </w:pBdr>
        <w:jc w:val="right"/>
        <w:rPr>
          <w:rFonts w:ascii="Arial" w:hAnsi="Arial" w:cs="Arial"/>
          <w:lang w:val="fr-FR"/>
        </w:rPr>
      </w:pPr>
      <w:r w:rsidRPr="000A2DA4">
        <w:rPr>
          <w:rFonts w:ascii="Arial" w:hAnsi="Arial" w:cs="Arial"/>
          <w:lang w:val="fr-FR"/>
        </w:rPr>
        <w:t>Bordeaux, le 14 octobre</w:t>
      </w:r>
    </w:p>
    <w:p w14:paraId="0FD28DED" w14:textId="77777777" w:rsidR="00544FCD" w:rsidRPr="000A2DA4" w:rsidRDefault="00544FCD" w:rsidP="00544FCD">
      <w:pPr>
        <w:pBdr>
          <w:top w:val="single" w:sz="4" w:space="1" w:color="auto"/>
          <w:left w:val="single" w:sz="4" w:space="4" w:color="auto"/>
          <w:bottom w:val="single" w:sz="4" w:space="1" w:color="auto"/>
          <w:right w:val="single" w:sz="4" w:space="4" w:color="auto"/>
        </w:pBdr>
        <w:spacing w:after="120"/>
        <w:rPr>
          <w:rFonts w:ascii="Arial" w:hAnsi="Arial" w:cs="Arial"/>
          <w:lang w:val="fr-FR"/>
        </w:rPr>
      </w:pPr>
      <w:r w:rsidRPr="000A2DA4">
        <w:rPr>
          <w:rFonts w:ascii="Arial" w:hAnsi="Arial" w:cs="Arial"/>
          <w:lang w:val="fr-FR"/>
        </w:rPr>
        <w:t>Salut Vanessa/Vincent</w:t>
      </w:r>
    </w:p>
    <w:p w14:paraId="1B9B755F" w14:textId="77777777" w:rsidR="00544FCD" w:rsidRPr="000A2DA4" w:rsidRDefault="00544FCD" w:rsidP="00544FCD">
      <w:pPr>
        <w:pBdr>
          <w:top w:val="single" w:sz="4" w:space="1" w:color="auto"/>
          <w:left w:val="single" w:sz="4" w:space="4" w:color="auto"/>
          <w:bottom w:val="single" w:sz="4" w:space="1" w:color="auto"/>
          <w:right w:val="single" w:sz="4" w:space="4" w:color="auto"/>
        </w:pBdr>
        <w:spacing w:after="120"/>
        <w:rPr>
          <w:rFonts w:ascii="Arial" w:hAnsi="Arial" w:cs="Arial"/>
          <w:lang w:val="fr-FR"/>
        </w:rPr>
      </w:pPr>
      <w:r w:rsidRPr="000A2DA4">
        <w:rPr>
          <w:rFonts w:ascii="Arial" w:hAnsi="Arial" w:cs="Arial"/>
          <w:lang w:val="fr-FR"/>
        </w:rPr>
        <w:t>Merci de ta lettre où tu m’as parlé un peu de ta famille.  Tu as fait beaucoup de progrès avec ton fran</w:t>
      </w:r>
      <w:r w:rsidRPr="000A2DA4">
        <w:rPr>
          <w:rFonts w:ascii="Arial" w:eastAsia="Arial Unicode MS" w:hAnsi="Arial" w:cs="Arial"/>
          <w:lang w:val="fr-FR"/>
        </w:rPr>
        <w:t>ç</w:t>
      </w:r>
      <w:r w:rsidRPr="000A2DA4">
        <w:rPr>
          <w:rFonts w:ascii="Arial" w:hAnsi="Arial" w:cs="Arial"/>
          <w:lang w:val="fr-FR"/>
        </w:rPr>
        <w:t>ais.  Il n’y avait presque pas d’erreurs.  Qu’est-ce que tu penses de ton course de fran</w:t>
      </w:r>
      <w:r w:rsidRPr="000A2DA4">
        <w:rPr>
          <w:rFonts w:ascii="Arial" w:eastAsia="Arial Unicode MS" w:hAnsi="Arial" w:cs="Arial"/>
          <w:lang w:val="fr-FR"/>
        </w:rPr>
        <w:t>ç</w:t>
      </w:r>
      <w:r w:rsidRPr="000A2DA4">
        <w:rPr>
          <w:rFonts w:ascii="Arial" w:hAnsi="Arial" w:cs="Arial"/>
          <w:lang w:val="fr-FR"/>
        </w:rPr>
        <w:t>ais ; c’est facile ou est-ce que tu as beaucoup de travail ?  Comment fais-tu pour pratiquer la conversation ?</w:t>
      </w:r>
    </w:p>
    <w:p w14:paraId="35F280CC" w14:textId="77777777" w:rsidR="00544FCD" w:rsidRPr="000A2DA4" w:rsidRDefault="00544FCD" w:rsidP="00544FCD">
      <w:pPr>
        <w:pStyle w:val="BodyText2"/>
        <w:pBdr>
          <w:top w:val="single" w:sz="4" w:space="1" w:color="auto"/>
          <w:left w:val="single" w:sz="4" w:space="4" w:color="auto"/>
          <w:bottom w:val="single" w:sz="4" w:space="1" w:color="auto"/>
          <w:right w:val="single" w:sz="4" w:space="4" w:color="auto"/>
        </w:pBdr>
        <w:spacing w:after="120"/>
        <w:rPr>
          <w:rFonts w:ascii="Arial" w:hAnsi="Arial" w:cs="Arial"/>
          <w:color w:val="000000"/>
        </w:rPr>
      </w:pPr>
      <w:r w:rsidRPr="000A2DA4">
        <w:rPr>
          <w:rFonts w:ascii="Arial" w:hAnsi="Arial" w:cs="Arial"/>
        </w:rPr>
        <w:t xml:space="preserve">Pour moi, les cours d’anglais continuent, mais c’est </w:t>
      </w:r>
      <w:proofErr w:type="spellStart"/>
      <w:r w:rsidRPr="000A2DA4">
        <w:rPr>
          <w:rFonts w:ascii="Arial" w:hAnsi="Arial" w:cs="Arial"/>
        </w:rPr>
        <w:t>difficle</w:t>
      </w:r>
      <w:proofErr w:type="spellEnd"/>
      <w:r w:rsidRPr="000A2DA4">
        <w:rPr>
          <w:rFonts w:ascii="Arial" w:hAnsi="Arial" w:cs="Arial"/>
        </w:rPr>
        <w:t>.  Il faut continuer parce que l’année prochaine, je vais commencer mes études de viticulture, c’est à dire, je vais apprendre à faire du vin.  L’anglais sera très utile parce que je vais peut-</w:t>
      </w:r>
      <w:r w:rsidRPr="000A2DA4">
        <w:rPr>
          <w:rFonts w:ascii="Arial" w:hAnsi="Arial" w:cs="Arial"/>
          <w:color w:val="000000"/>
        </w:rPr>
        <w:t xml:space="preserve">être aller en Australie du Sud pour faire des </w:t>
      </w:r>
      <w:proofErr w:type="spellStart"/>
      <w:r w:rsidRPr="000A2DA4">
        <w:rPr>
          <w:rFonts w:ascii="Arial" w:hAnsi="Arial" w:cs="Arial"/>
          <w:color w:val="000000"/>
        </w:rPr>
        <w:t>étdues</w:t>
      </w:r>
      <w:proofErr w:type="spellEnd"/>
      <w:r w:rsidRPr="000A2DA4">
        <w:rPr>
          <w:rFonts w:ascii="Arial" w:hAnsi="Arial" w:cs="Arial"/>
          <w:color w:val="000000"/>
        </w:rPr>
        <w:t xml:space="preserve"> dans une entreprise viticole.  Et toi, qu’est-ce que tu vas faire l’année prochaine ?</w:t>
      </w:r>
    </w:p>
    <w:p w14:paraId="3343F04C" w14:textId="77777777" w:rsidR="00544FCD" w:rsidRPr="000A2DA4" w:rsidRDefault="00544FCD" w:rsidP="00544FCD">
      <w:pPr>
        <w:pStyle w:val="BodyText2"/>
        <w:pBdr>
          <w:top w:val="single" w:sz="4" w:space="1" w:color="auto"/>
          <w:left w:val="single" w:sz="4" w:space="4" w:color="auto"/>
          <w:bottom w:val="single" w:sz="4" w:space="1" w:color="auto"/>
          <w:right w:val="single" w:sz="4" w:space="4" w:color="auto"/>
        </w:pBdr>
        <w:spacing w:after="120"/>
        <w:rPr>
          <w:rFonts w:ascii="Arial" w:hAnsi="Arial" w:cs="Arial"/>
          <w:color w:val="000000"/>
        </w:rPr>
      </w:pPr>
      <w:r w:rsidRPr="000A2DA4">
        <w:rPr>
          <w:rFonts w:ascii="Arial" w:hAnsi="Arial" w:cs="Arial"/>
          <w:color w:val="000000"/>
        </w:rPr>
        <w:t xml:space="preserve">Si je viens en Australie, je vais peut-être pouvoir passer du temps chez toi ?  Qu’est-ce que nous </w:t>
      </w:r>
      <w:proofErr w:type="spellStart"/>
      <w:r w:rsidRPr="000A2DA4">
        <w:rPr>
          <w:rFonts w:ascii="Arial" w:hAnsi="Arial" w:cs="Arial"/>
          <w:color w:val="000000"/>
        </w:rPr>
        <w:t>pouvous</w:t>
      </w:r>
      <w:proofErr w:type="spellEnd"/>
      <w:r w:rsidRPr="000A2DA4">
        <w:rPr>
          <w:rFonts w:ascii="Arial" w:hAnsi="Arial" w:cs="Arial"/>
          <w:color w:val="000000"/>
        </w:rPr>
        <w:t xml:space="preserve"> faire ensemble ?  Est-ce qu’il y a beaucoup de sites touristiques chez toi ?</w:t>
      </w:r>
    </w:p>
    <w:p w14:paraId="50665373" w14:textId="77777777" w:rsidR="00544FCD" w:rsidRPr="000A2DA4" w:rsidRDefault="00544FCD" w:rsidP="00544FCD">
      <w:pPr>
        <w:pStyle w:val="BodyText2"/>
        <w:pBdr>
          <w:top w:val="single" w:sz="4" w:space="1" w:color="auto"/>
          <w:left w:val="single" w:sz="4" w:space="4" w:color="auto"/>
          <w:bottom w:val="single" w:sz="4" w:space="1" w:color="auto"/>
          <w:right w:val="single" w:sz="4" w:space="4" w:color="auto"/>
        </w:pBdr>
        <w:spacing w:after="120"/>
        <w:rPr>
          <w:rFonts w:ascii="Arial" w:hAnsi="Arial" w:cs="Arial"/>
        </w:rPr>
      </w:pPr>
      <w:r w:rsidRPr="000A2DA4">
        <w:rPr>
          <w:rFonts w:ascii="Arial" w:hAnsi="Arial" w:cs="Arial"/>
          <w:color w:val="000000"/>
        </w:rPr>
        <w:t xml:space="preserve">Tu pourras venir me voir en France un jour ?  </w:t>
      </w:r>
      <w:proofErr w:type="spellStart"/>
      <w:r w:rsidRPr="000A2DA4">
        <w:rPr>
          <w:rFonts w:ascii="Arial" w:hAnsi="Arial" w:cs="Arial"/>
          <w:color w:val="000000"/>
        </w:rPr>
        <w:t>Qu</w:t>
      </w:r>
      <w:proofErr w:type="spellEnd"/>
      <w:r w:rsidRPr="000A2DA4">
        <w:rPr>
          <w:rFonts w:ascii="Arial" w:hAnsi="Arial" w:cs="Arial"/>
          <w:color w:val="000000"/>
        </w:rPr>
        <w:t xml:space="preserve">-est-ce que tu penses de cette idée ?  Il </w:t>
      </w:r>
      <w:proofErr w:type="spellStart"/>
      <w:r w:rsidRPr="000A2DA4">
        <w:rPr>
          <w:rFonts w:ascii="Arial" w:hAnsi="Arial" w:cs="Arial"/>
          <w:color w:val="000000"/>
        </w:rPr>
        <w:t>ya</w:t>
      </w:r>
      <w:proofErr w:type="spellEnd"/>
      <w:r w:rsidRPr="000A2DA4">
        <w:rPr>
          <w:rFonts w:ascii="Arial" w:hAnsi="Arial" w:cs="Arial"/>
          <w:color w:val="000000"/>
        </w:rPr>
        <w:t xml:space="preserve"> beaucoup  de choses </w:t>
      </w:r>
      <w:r w:rsidRPr="000A2DA4">
        <w:rPr>
          <w:rFonts w:ascii="Arial" w:hAnsi="Arial" w:cs="Arial"/>
        </w:rPr>
        <w:t>à voir dans ma région.</w:t>
      </w:r>
    </w:p>
    <w:p w14:paraId="009C3354" w14:textId="77777777" w:rsidR="00544FCD" w:rsidRPr="000A2DA4" w:rsidRDefault="00544FCD" w:rsidP="00544FCD">
      <w:pPr>
        <w:pStyle w:val="BodyText2"/>
        <w:pBdr>
          <w:top w:val="single" w:sz="4" w:space="1" w:color="auto"/>
          <w:left w:val="single" w:sz="4" w:space="4" w:color="auto"/>
          <w:bottom w:val="single" w:sz="4" w:space="1" w:color="auto"/>
          <w:right w:val="single" w:sz="4" w:space="4" w:color="auto"/>
        </w:pBdr>
        <w:spacing w:after="120"/>
        <w:rPr>
          <w:rFonts w:ascii="Arial" w:hAnsi="Arial" w:cs="Arial"/>
        </w:rPr>
      </w:pPr>
      <w:r w:rsidRPr="000A2DA4">
        <w:rPr>
          <w:rFonts w:ascii="Arial" w:hAnsi="Arial" w:cs="Arial"/>
        </w:rPr>
        <w:t>Amitiés</w:t>
      </w:r>
    </w:p>
    <w:p w14:paraId="0369DB1C" w14:textId="77777777" w:rsidR="00544FCD" w:rsidRPr="000A2DA4" w:rsidRDefault="00544FCD" w:rsidP="00544FCD">
      <w:pPr>
        <w:pStyle w:val="BodyText2"/>
        <w:pBdr>
          <w:top w:val="single" w:sz="4" w:space="1" w:color="auto"/>
          <w:left w:val="single" w:sz="4" w:space="4" w:color="auto"/>
          <w:bottom w:val="single" w:sz="4" w:space="1" w:color="auto"/>
          <w:right w:val="single" w:sz="4" w:space="4" w:color="auto"/>
        </w:pBdr>
        <w:rPr>
          <w:rFonts w:ascii="Arial" w:hAnsi="Arial" w:cs="Arial"/>
        </w:rPr>
      </w:pPr>
      <w:r w:rsidRPr="000A2DA4">
        <w:rPr>
          <w:rFonts w:ascii="Arial" w:hAnsi="Arial" w:cs="Arial"/>
        </w:rPr>
        <w:t>Luc/Lucie</w:t>
      </w:r>
    </w:p>
    <w:p w14:paraId="0F07807E" w14:textId="77777777" w:rsidR="00544FCD" w:rsidRPr="000A2DA4" w:rsidRDefault="00544FCD" w:rsidP="00544FCD">
      <w:pPr>
        <w:rPr>
          <w:rFonts w:ascii="Arial" w:hAnsi="Arial" w:cs="Arial"/>
          <w:b/>
          <w:lang w:val="fr-FR"/>
        </w:rPr>
      </w:pPr>
    </w:p>
    <w:p w14:paraId="2DD90D0B" w14:textId="77777777" w:rsidR="00544FCD" w:rsidRPr="000A2DA4" w:rsidRDefault="00544FCD" w:rsidP="00544FCD">
      <w:pPr>
        <w:rPr>
          <w:rFonts w:ascii="Arial" w:hAnsi="Arial" w:cs="Arial"/>
          <w:lang w:val="fr-FR"/>
        </w:rPr>
      </w:pPr>
      <w:proofErr w:type="spellStart"/>
      <w:r w:rsidRPr="000A2DA4">
        <w:rPr>
          <w:rFonts w:ascii="Arial" w:hAnsi="Arial" w:cs="Arial"/>
          <w:b/>
          <w:lang w:val="fr-FR"/>
        </w:rPr>
        <w:t>Text</w:t>
      </w:r>
      <w:proofErr w:type="spellEnd"/>
      <w:r w:rsidRPr="000A2DA4">
        <w:rPr>
          <w:rFonts w:ascii="Arial" w:hAnsi="Arial" w:cs="Arial"/>
          <w:b/>
          <w:lang w:val="fr-FR"/>
        </w:rPr>
        <w:t xml:space="preserve"> type: </w:t>
      </w:r>
      <w:proofErr w:type="spellStart"/>
      <w:r w:rsidRPr="000A2DA4">
        <w:rPr>
          <w:rFonts w:ascii="Arial" w:hAnsi="Arial" w:cs="Arial"/>
          <w:lang w:val="fr-FR"/>
        </w:rPr>
        <w:t>Letter</w:t>
      </w:r>
      <w:proofErr w:type="spellEnd"/>
    </w:p>
    <w:p w14:paraId="7AD61A18" w14:textId="77777777" w:rsidR="00544FCD" w:rsidRDefault="00544FCD" w:rsidP="00544FCD">
      <w:pPr>
        <w:rPr>
          <w:rFonts w:ascii="Arial" w:hAnsi="Arial" w:cs="Arial"/>
          <w:b/>
          <w:lang w:val="fr-FR"/>
        </w:rPr>
      </w:pPr>
    </w:p>
    <w:p w14:paraId="02B3F87E" w14:textId="77777777" w:rsidR="00544FCD" w:rsidRPr="000A2DA4" w:rsidRDefault="00544FCD" w:rsidP="00544FCD">
      <w:pPr>
        <w:rPr>
          <w:rFonts w:ascii="Arial" w:hAnsi="Arial" w:cs="Arial"/>
        </w:rPr>
      </w:pPr>
      <w:r w:rsidRPr="000A2DA4">
        <w:rPr>
          <w:rFonts w:ascii="Arial" w:hAnsi="Arial" w:cs="Arial"/>
          <w:b/>
        </w:rPr>
        <w:t xml:space="preserve">Length: </w:t>
      </w:r>
      <w:r w:rsidRPr="000A2DA4">
        <w:rPr>
          <w:rFonts w:ascii="Arial" w:hAnsi="Arial" w:cs="Arial"/>
        </w:rPr>
        <w:t>Written response of approximately 200 words.</w:t>
      </w:r>
    </w:p>
    <w:p w14:paraId="4D50B14B" w14:textId="77777777" w:rsidR="00544FCD" w:rsidRPr="000A2DA4" w:rsidRDefault="00544FCD" w:rsidP="00544FCD">
      <w:pPr>
        <w:rPr>
          <w:rFonts w:ascii="Arial" w:hAnsi="Arial" w:cs="Arial"/>
          <w:b/>
        </w:rPr>
      </w:pPr>
    </w:p>
    <w:p w14:paraId="2BAE7AF1" w14:textId="77777777" w:rsidR="00544FCD" w:rsidRPr="000A2DA4" w:rsidRDefault="00544FCD" w:rsidP="00544FCD">
      <w:pPr>
        <w:rPr>
          <w:rFonts w:ascii="Arial" w:hAnsi="Arial" w:cs="Arial"/>
          <w:b/>
        </w:rPr>
      </w:pPr>
      <w:r w:rsidRPr="000A2DA4">
        <w:rPr>
          <w:rFonts w:ascii="Arial" w:hAnsi="Arial" w:cs="Arial"/>
          <w:b/>
        </w:rPr>
        <w:t>Students:</w:t>
      </w:r>
    </w:p>
    <w:p w14:paraId="5FAF4139" w14:textId="77777777" w:rsidR="00544FCD" w:rsidRPr="000A2DA4" w:rsidRDefault="00544FCD" w:rsidP="00544FCD">
      <w:pPr>
        <w:numPr>
          <w:ilvl w:val="0"/>
          <w:numId w:val="1"/>
        </w:numPr>
        <w:spacing w:after="0" w:line="240" w:lineRule="auto"/>
        <w:rPr>
          <w:rFonts w:ascii="Arial" w:hAnsi="Arial" w:cs="Arial"/>
        </w:rPr>
      </w:pPr>
      <w:r w:rsidRPr="000A2DA4">
        <w:rPr>
          <w:rFonts w:ascii="Arial" w:hAnsi="Arial" w:cs="Arial"/>
        </w:rPr>
        <w:t>Respond to questions and/or information and/or cues in the written text</w:t>
      </w:r>
    </w:p>
    <w:p w14:paraId="61660118" w14:textId="77777777" w:rsidR="00544FCD" w:rsidRPr="000A2DA4" w:rsidRDefault="00544FCD" w:rsidP="00544FCD">
      <w:pPr>
        <w:numPr>
          <w:ilvl w:val="0"/>
          <w:numId w:val="1"/>
        </w:numPr>
        <w:spacing w:after="0" w:line="240" w:lineRule="auto"/>
        <w:rPr>
          <w:rFonts w:ascii="Arial" w:hAnsi="Arial" w:cs="Arial"/>
          <w:b/>
        </w:rPr>
      </w:pPr>
      <w:r w:rsidRPr="000A2DA4">
        <w:rPr>
          <w:rFonts w:ascii="Arial" w:hAnsi="Arial" w:cs="Arial"/>
        </w:rPr>
        <w:t>Produce their own original text in French</w:t>
      </w:r>
    </w:p>
    <w:p w14:paraId="2144EA4F" w14:textId="77777777" w:rsidR="00544FCD" w:rsidRPr="000A2DA4" w:rsidRDefault="00544FCD" w:rsidP="00544FCD">
      <w:pPr>
        <w:rPr>
          <w:rFonts w:ascii="Arial" w:hAnsi="Arial" w:cs="Arial"/>
        </w:rPr>
      </w:pPr>
    </w:p>
    <w:p w14:paraId="6BDDA473" w14:textId="77777777" w:rsidR="00544FCD" w:rsidRDefault="00544FCD" w:rsidP="00544FCD">
      <w:pPr>
        <w:rPr>
          <w:rFonts w:ascii="Arial" w:hAnsi="Arial" w:cs="Arial"/>
          <w:sz w:val="20"/>
          <w:szCs w:val="20"/>
        </w:rPr>
        <w:sectPr w:rsidR="00544FCD" w:rsidSect="000B2CE9">
          <w:headerReference w:type="even" r:id="rId10"/>
          <w:headerReference w:type="default" r:id="rId11"/>
          <w:footerReference w:type="even" r:id="rId12"/>
          <w:footerReference w:type="default" r:id="rId13"/>
          <w:headerReference w:type="first" r:id="rId14"/>
          <w:footerReference w:type="first" r:id="rId15"/>
          <w:pgSz w:w="11906" w:h="16838" w:code="9"/>
          <w:pgMar w:top="851" w:right="2268" w:bottom="851" w:left="851" w:header="709" w:footer="454" w:gutter="0"/>
          <w:paperSrc w:first="15"/>
          <w:cols w:space="708"/>
          <w:docGrid w:linePitch="360"/>
        </w:sectPr>
      </w:pPr>
    </w:p>
    <w:p w14:paraId="30FAC21F" w14:textId="77777777" w:rsidR="00544FCD" w:rsidRPr="000A2DA4" w:rsidRDefault="00544FCD" w:rsidP="00544FCD">
      <w:pPr>
        <w:spacing w:before="200" w:after="80"/>
        <w:rPr>
          <w:rFonts w:ascii="Arial" w:hAnsi="Arial" w:cs="Arial"/>
          <w:b/>
        </w:rPr>
      </w:pPr>
      <w:r w:rsidRPr="000A2DA4">
        <w:rPr>
          <w:rFonts w:ascii="Arial" w:hAnsi="Arial" w:cs="Arial"/>
          <w:b/>
        </w:rPr>
        <w:t>Assessment</w:t>
      </w:r>
    </w:p>
    <w:p w14:paraId="1EF5D9EF" w14:textId="77777777" w:rsidR="00544FCD" w:rsidRPr="005859D3" w:rsidRDefault="00544FCD" w:rsidP="00544FCD">
      <w:pPr>
        <w:spacing w:before="200" w:after="80"/>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6079"/>
      </w:tblGrid>
      <w:tr w:rsidR="00544FCD" w:rsidRPr="005859D3" w14:paraId="480314C2" w14:textId="77777777" w:rsidTr="00895625">
        <w:tc>
          <w:tcPr>
            <w:tcW w:w="2967" w:type="dxa"/>
            <w:shd w:val="clear" w:color="auto" w:fill="auto"/>
          </w:tcPr>
          <w:p w14:paraId="58B661EA" w14:textId="77777777" w:rsidR="00544FCD" w:rsidRPr="005859D3" w:rsidRDefault="00544FCD" w:rsidP="00895625">
            <w:pPr>
              <w:pStyle w:val="SMTableHeading1"/>
              <w:framePr w:hSpace="0" w:wrap="auto" w:vAnchor="margin" w:hAnchor="text" w:xAlign="left" w:yAlign="inline"/>
              <w:rPr>
                <w:rFonts w:cs="Arial"/>
                <w:color w:val="808080"/>
                <w:szCs w:val="20"/>
              </w:rPr>
            </w:pPr>
            <w:r w:rsidRPr="005859D3">
              <w:rPr>
                <w:rFonts w:cs="Arial"/>
                <w:szCs w:val="20"/>
              </w:rPr>
              <w:t>Learning Requirements</w:t>
            </w:r>
          </w:p>
        </w:tc>
        <w:tc>
          <w:tcPr>
            <w:tcW w:w="6496" w:type="dxa"/>
            <w:shd w:val="clear" w:color="auto" w:fill="auto"/>
          </w:tcPr>
          <w:p w14:paraId="67D741C5" w14:textId="77777777" w:rsidR="00544FCD" w:rsidRPr="005859D3" w:rsidRDefault="00544FCD" w:rsidP="00895625">
            <w:pPr>
              <w:pStyle w:val="SMTableHeading1"/>
              <w:framePr w:hSpace="0" w:wrap="auto" w:vAnchor="margin" w:hAnchor="text" w:xAlign="left" w:yAlign="inline"/>
              <w:rPr>
                <w:rFonts w:cs="Arial"/>
                <w:szCs w:val="20"/>
              </w:rPr>
            </w:pPr>
            <w:r w:rsidRPr="005859D3">
              <w:rPr>
                <w:rFonts w:cs="Arial"/>
                <w:szCs w:val="20"/>
              </w:rPr>
              <w:t>Assessment Design Criteria</w:t>
            </w:r>
          </w:p>
        </w:tc>
      </w:tr>
      <w:tr w:rsidR="00544FCD" w:rsidRPr="005859D3" w14:paraId="5AC49450" w14:textId="77777777" w:rsidTr="00895625">
        <w:tc>
          <w:tcPr>
            <w:tcW w:w="2967" w:type="dxa"/>
            <w:shd w:val="clear" w:color="auto" w:fill="auto"/>
          </w:tcPr>
          <w:p w14:paraId="3940296C" w14:textId="77777777" w:rsidR="00544FCD" w:rsidRPr="000A2DA4" w:rsidRDefault="00544FCD" w:rsidP="00895625">
            <w:pPr>
              <w:rPr>
                <w:rFonts w:ascii="Arial" w:hAnsi="Arial" w:cs="Arial"/>
                <w:sz w:val="18"/>
                <w:szCs w:val="18"/>
              </w:rPr>
            </w:pPr>
          </w:p>
          <w:p w14:paraId="6D81F0FE" w14:textId="77777777" w:rsidR="00544FCD" w:rsidRDefault="00544FCD" w:rsidP="00895625">
            <w:pPr>
              <w:pStyle w:val="SMTableList"/>
              <w:framePr w:wrap="around"/>
              <w:rPr>
                <w:rFonts w:cs="Arial"/>
                <w:color w:val="808080"/>
                <w:sz w:val="18"/>
                <w:szCs w:val="18"/>
              </w:rPr>
            </w:pPr>
            <w:r w:rsidRPr="000A2DA4">
              <w:rPr>
                <w:rFonts w:cs="Arial"/>
                <w:color w:val="808080"/>
                <w:sz w:val="18"/>
                <w:szCs w:val="18"/>
              </w:rPr>
              <w:t>interact with others in French in interpersonal situations</w:t>
            </w:r>
          </w:p>
          <w:p w14:paraId="60B75894" w14:textId="77777777" w:rsidR="004A085F" w:rsidRPr="004A085F" w:rsidRDefault="004A085F" w:rsidP="004A085F">
            <w:pPr>
              <w:rPr>
                <w:lang w:val="en-US" w:eastAsia="en-US"/>
              </w:rPr>
            </w:pPr>
          </w:p>
          <w:p w14:paraId="2D073B88" w14:textId="77777777" w:rsidR="00544FCD" w:rsidRDefault="00544FCD" w:rsidP="00895625">
            <w:pPr>
              <w:pStyle w:val="SMTableList"/>
              <w:framePr w:wrap="around"/>
              <w:rPr>
                <w:rFonts w:cs="Arial"/>
                <w:sz w:val="18"/>
                <w:szCs w:val="18"/>
              </w:rPr>
            </w:pPr>
            <w:r w:rsidRPr="000A2DA4">
              <w:rPr>
                <w:rFonts w:cs="Arial"/>
                <w:sz w:val="18"/>
                <w:szCs w:val="18"/>
              </w:rPr>
              <w:t>create texts in French for specific audiences, purposes, and contexts</w:t>
            </w:r>
          </w:p>
          <w:p w14:paraId="1F68FCBF" w14:textId="77777777" w:rsidR="004A085F" w:rsidRPr="004A085F" w:rsidRDefault="004A085F" w:rsidP="004A085F">
            <w:pPr>
              <w:rPr>
                <w:lang w:val="en-US" w:eastAsia="en-US"/>
              </w:rPr>
            </w:pPr>
          </w:p>
          <w:p w14:paraId="0983A29B" w14:textId="77777777" w:rsidR="00544FCD" w:rsidRPr="000A2DA4" w:rsidRDefault="00544FCD" w:rsidP="00895625">
            <w:pPr>
              <w:pStyle w:val="SMTableList"/>
              <w:framePr w:wrap="around"/>
              <w:rPr>
                <w:rFonts w:cs="Arial"/>
                <w:sz w:val="18"/>
                <w:szCs w:val="18"/>
              </w:rPr>
            </w:pPr>
            <w:proofErr w:type="spellStart"/>
            <w:r w:rsidRPr="000A2DA4">
              <w:rPr>
                <w:rFonts w:cs="Arial"/>
                <w:sz w:val="18"/>
                <w:szCs w:val="18"/>
              </w:rPr>
              <w:t>analyse</w:t>
            </w:r>
            <w:proofErr w:type="spellEnd"/>
            <w:r w:rsidRPr="000A2DA4">
              <w:rPr>
                <w:rFonts w:cs="Arial"/>
                <w:sz w:val="18"/>
                <w:szCs w:val="18"/>
              </w:rPr>
              <w:t xml:space="preserve"> texts that are in French to interpret meaning</w:t>
            </w:r>
          </w:p>
        </w:tc>
        <w:tc>
          <w:tcPr>
            <w:tcW w:w="6496" w:type="dxa"/>
            <w:shd w:val="clear" w:color="auto" w:fill="auto"/>
          </w:tcPr>
          <w:p w14:paraId="1A01D1C1" w14:textId="77777777" w:rsidR="00544FCD" w:rsidRPr="000A2DA4" w:rsidRDefault="00544FCD" w:rsidP="00895625">
            <w:pPr>
              <w:pStyle w:val="SMTableHeading1"/>
              <w:framePr w:wrap="around"/>
              <w:rPr>
                <w:rFonts w:cs="Arial"/>
                <w:sz w:val="18"/>
                <w:szCs w:val="18"/>
              </w:rPr>
            </w:pPr>
            <w:r w:rsidRPr="000A2DA4">
              <w:rPr>
                <w:rFonts w:cs="Arial"/>
                <w:sz w:val="18"/>
                <w:szCs w:val="18"/>
              </w:rPr>
              <w:t>Ideas</w:t>
            </w:r>
          </w:p>
          <w:p w14:paraId="52D88A7D" w14:textId="77777777" w:rsidR="00544FCD" w:rsidRPr="000A2DA4" w:rsidRDefault="00544FCD" w:rsidP="00895625">
            <w:pPr>
              <w:pStyle w:val="SMTableADCList"/>
              <w:framePr w:wrap="around"/>
              <w:rPr>
                <w:rFonts w:cs="Arial"/>
                <w:sz w:val="18"/>
                <w:szCs w:val="18"/>
              </w:rPr>
            </w:pPr>
            <w:r w:rsidRPr="000A2DA4">
              <w:rPr>
                <w:rFonts w:cs="Arial"/>
                <w:sz w:val="18"/>
                <w:szCs w:val="18"/>
              </w:rPr>
              <w:t>The specific features are as follows:</w:t>
            </w:r>
          </w:p>
          <w:p w14:paraId="5845D226" w14:textId="77777777" w:rsidR="00544FCD" w:rsidRPr="000A2DA4" w:rsidRDefault="00544FCD" w:rsidP="00895625">
            <w:pPr>
              <w:pStyle w:val="SMTableADCList"/>
              <w:framePr w:wrap="around"/>
              <w:rPr>
                <w:rFonts w:cs="Arial"/>
                <w:sz w:val="18"/>
                <w:szCs w:val="18"/>
              </w:rPr>
            </w:pPr>
            <w:r w:rsidRPr="000A2DA4">
              <w:rPr>
                <w:rFonts w:cs="Arial"/>
                <w:sz w:val="18"/>
                <w:szCs w:val="18"/>
              </w:rPr>
              <w:t>I1</w:t>
            </w:r>
            <w:r w:rsidRPr="000A2DA4">
              <w:rPr>
                <w:rFonts w:cs="Arial"/>
                <w:sz w:val="18"/>
                <w:szCs w:val="18"/>
              </w:rPr>
              <w:tab/>
              <w:t>Relevance</w:t>
            </w:r>
          </w:p>
          <w:p w14:paraId="099BD57F" w14:textId="77777777" w:rsidR="00544FCD" w:rsidRPr="000A2DA4" w:rsidRDefault="00544FCD" w:rsidP="00895625">
            <w:pPr>
              <w:pStyle w:val="SMTableBullets"/>
              <w:framePr w:wrap="around"/>
              <w:rPr>
                <w:rFonts w:cs="Arial"/>
                <w:sz w:val="18"/>
                <w:szCs w:val="18"/>
              </w:rPr>
            </w:pPr>
            <w:r w:rsidRPr="000A2DA4">
              <w:rPr>
                <w:rFonts w:cs="Arial"/>
                <w:sz w:val="18"/>
                <w:szCs w:val="18"/>
              </w:rPr>
              <w:t>relevance to context, purpose and audience</w:t>
            </w:r>
          </w:p>
          <w:p w14:paraId="3A5A2CDF" w14:textId="77777777" w:rsidR="00544FCD" w:rsidRPr="000A2DA4" w:rsidRDefault="00544FCD" w:rsidP="00895625">
            <w:pPr>
              <w:pStyle w:val="SMTableBullets"/>
              <w:framePr w:wrap="around"/>
              <w:rPr>
                <w:rFonts w:cs="Arial"/>
                <w:sz w:val="18"/>
                <w:szCs w:val="18"/>
              </w:rPr>
            </w:pPr>
            <w:r w:rsidRPr="000A2DA4">
              <w:rPr>
                <w:rFonts w:cs="Arial"/>
                <w:sz w:val="18"/>
                <w:szCs w:val="18"/>
              </w:rPr>
              <w:t>conveying appropriate detail, ideas, information, and/or opinions</w:t>
            </w:r>
          </w:p>
          <w:p w14:paraId="307848A5" w14:textId="77777777" w:rsidR="00544FCD" w:rsidRPr="000A2DA4" w:rsidRDefault="00544FCD" w:rsidP="00895625">
            <w:pPr>
              <w:pStyle w:val="SMTableBullets"/>
              <w:framePr w:wrap="around"/>
              <w:rPr>
                <w:rFonts w:cs="Arial"/>
                <w:sz w:val="18"/>
                <w:szCs w:val="18"/>
              </w:rPr>
            </w:pPr>
            <w:r w:rsidRPr="000A2DA4">
              <w:rPr>
                <w:rFonts w:cs="Arial"/>
                <w:sz w:val="18"/>
                <w:szCs w:val="18"/>
              </w:rPr>
              <w:t>engaging the audience.</w:t>
            </w:r>
          </w:p>
          <w:p w14:paraId="1187AF6C" w14:textId="77777777" w:rsidR="00544FCD" w:rsidRPr="000A2DA4" w:rsidRDefault="00544FCD" w:rsidP="00895625">
            <w:pPr>
              <w:pStyle w:val="SMTableADCList"/>
              <w:framePr w:wrap="around"/>
              <w:rPr>
                <w:rFonts w:cs="Arial"/>
                <w:sz w:val="18"/>
                <w:szCs w:val="18"/>
              </w:rPr>
            </w:pPr>
            <w:r w:rsidRPr="000A2DA4">
              <w:rPr>
                <w:rFonts w:cs="Arial"/>
                <w:sz w:val="18"/>
                <w:szCs w:val="18"/>
              </w:rPr>
              <w:t>I2</w:t>
            </w:r>
            <w:r w:rsidRPr="000A2DA4">
              <w:rPr>
                <w:rFonts w:cs="Arial"/>
                <w:sz w:val="18"/>
                <w:szCs w:val="18"/>
              </w:rPr>
              <w:tab/>
              <w:t>Treatment of ideas, information, or opinions</w:t>
            </w:r>
          </w:p>
          <w:p w14:paraId="1D616EAB" w14:textId="4FB05E16" w:rsidR="00544FCD" w:rsidRPr="000A2DA4" w:rsidRDefault="004A085F" w:rsidP="00895625">
            <w:pPr>
              <w:pStyle w:val="SMTableBullets"/>
              <w:framePr w:wrap="around"/>
              <w:rPr>
                <w:rFonts w:cs="Arial"/>
                <w:sz w:val="18"/>
                <w:szCs w:val="18"/>
              </w:rPr>
            </w:pPr>
            <w:r w:rsidRPr="000A2DA4">
              <w:rPr>
                <w:rFonts w:cs="Arial"/>
                <w:sz w:val="18"/>
                <w:szCs w:val="18"/>
              </w:rPr>
              <w:t>breadth and</w:t>
            </w:r>
            <w:r w:rsidR="00544FCD" w:rsidRPr="000A2DA4">
              <w:rPr>
                <w:rFonts w:cs="Arial"/>
                <w:sz w:val="18"/>
                <w:szCs w:val="18"/>
              </w:rPr>
              <w:t xml:space="preserve"> communication of ideas, information, and/or opinions</w:t>
            </w:r>
          </w:p>
          <w:p w14:paraId="3DDF64F2" w14:textId="77777777" w:rsidR="00544FCD" w:rsidRPr="000A2DA4" w:rsidRDefault="00544FCD" w:rsidP="00895625">
            <w:pPr>
              <w:pStyle w:val="SMTableBullets"/>
              <w:framePr w:wrap="around"/>
              <w:rPr>
                <w:rFonts w:cs="Arial"/>
                <w:sz w:val="18"/>
                <w:szCs w:val="18"/>
              </w:rPr>
            </w:pPr>
            <w:r w:rsidRPr="000A2DA4">
              <w:rPr>
                <w:rFonts w:cs="Arial"/>
                <w:sz w:val="18"/>
                <w:szCs w:val="18"/>
              </w:rPr>
              <w:t>support of ideas, information and/or opinions with examples.</w:t>
            </w:r>
          </w:p>
          <w:p w14:paraId="3E30750D" w14:textId="77777777" w:rsidR="00544FCD" w:rsidRPr="000A2DA4" w:rsidRDefault="00544FCD" w:rsidP="00895625">
            <w:pPr>
              <w:pStyle w:val="SMTableHeading1"/>
              <w:framePr w:wrap="around"/>
              <w:rPr>
                <w:rFonts w:cs="Arial"/>
                <w:sz w:val="18"/>
                <w:szCs w:val="18"/>
              </w:rPr>
            </w:pPr>
            <w:r w:rsidRPr="000A2DA4">
              <w:rPr>
                <w:rFonts w:cs="Arial"/>
                <w:sz w:val="18"/>
                <w:szCs w:val="18"/>
              </w:rPr>
              <w:t>Expression</w:t>
            </w:r>
          </w:p>
          <w:p w14:paraId="64074518" w14:textId="77777777" w:rsidR="00544FCD" w:rsidRPr="000A2DA4" w:rsidRDefault="00544FCD" w:rsidP="00895625">
            <w:pPr>
              <w:pStyle w:val="SMTableADCList"/>
              <w:framePr w:wrap="around"/>
              <w:rPr>
                <w:rFonts w:cs="Arial"/>
                <w:sz w:val="18"/>
                <w:szCs w:val="18"/>
              </w:rPr>
            </w:pPr>
            <w:r w:rsidRPr="000A2DA4">
              <w:rPr>
                <w:rFonts w:cs="Arial"/>
                <w:sz w:val="18"/>
                <w:szCs w:val="18"/>
              </w:rPr>
              <w:t>The specific features are as follows:</w:t>
            </w:r>
          </w:p>
          <w:p w14:paraId="05F28D9A" w14:textId="41C09583" w:rsidR="00544FCD" w:rsidRPr="000A2DA4" w:rsidRDefault="00544FCD" w:rsidP="00895625">
            <w:pPr>
              <w:pStyle w:val="SMTableADCList"/>
              <w:framePr w:wrap="around"/>
              <w:rPr>
                <w:rFonts w:cs="Arial"/>
                <w:sz w:val="18"/>
                <w:szCs w:val="18"/>
              </w:rPr>
            </w:pPr>
            <w:r w:rsidRPr="000A2DA4">
              <w:rPr>
                <w:rFonts w:cs="Arial"/>
                <w:sz w:val="18"/>
                <w:szCs w:val="18"/>
              </w:rPr>
              <w:t>E1</w:t>
            </w:r>
            <w:r w:rsidRPr="000A2DA4">
              <w:rPr>
                <w:rFonts w:cs="Arial"/>
                <w:sz w:val="18"/>
                <w:szCs w:val="18"/>
              </w:rPr>
              <w:tab/>
              <w:t>Capacity to convey information accurately and appropriately</w:t>
            </w:r>
          </w:p>
          <w:p w14:paraId="452F054B" w14:textId="77777777" w:rsidR="00544FCD" w:rsidRPr="000A2DA4" w:rsidRDefault="00544FCD" w:rsidP="00895625">
            <w:pPr>
              <w:pStyle w:val="SMTableBullets"/>
              <w:framePr w:wrap="around"/>
              <w:rPr>
                <w:rFonts w:cs="Arial"/>
                <w:sz w:val="18"/>
                <w:szCs w:val="18"/>
              </w:rPr>
            </w:pPr>
            <w:r w:rsidRPr="000A2DA4">
              <w:rPr>
                <w:rFonts w:cs="Arial"/>
                <w:sz w:val="18"/>
                <w:szCs w:val="18"/>
              </w:rPr>
              <w:t>range of expression (i.e. breadth of vocabulary and structures)</w:t>
            </w:r>
          </w:p>
          <w:p w14:paraId="37EAD880" w14:textId="77777777" w:rsidR="00544FCD" w:rsidRPr="000A2DA4" w:rsidRDefault="00544FCD" w:rsidP="00895625">
            <w:pPr>
              <w:pStyle w:val="SMTableBullets"/>
              <w:framePr w:wrap="around"/>
              <w:rPr>
                <w:rFonts w:cs="Arial"/>
                <w:sz w:val="18"/>
                <w:szCs w:val="18"/>
              </w:rPr>
            </w:pPr>
            <w:r w:rsidRPr="000A2DA4">
              <w:rPr>
                <w:rFonts w:cs="Arial"/>
                <w:sz w:val="18"/>
                <w:szCs w:val="18"/>
              </w:rPr>
              <w:t>accuracy of expression (i.e. word choice, grammar)</w:t>
            </w:r>
          </w:p>
          <w:p w14:paraId="47808090" w14:textId="77777777" w:rsidR="00544FCD" w:rsidRPr="000A2DA4" w:rsidRDefault="00544FCD" w:rsidP="00895625">
            <w:pPr>
              <w:pStyle w:val="SMTableBullets"/>
              <w:framePr w:wrap="around"/>
              <w:rPr>
                <w:rFonts w:cs="Arial"/>
                <w:sz w:val="18"/>
                <w:szCs w:val="18"/>
              </w:rPr>
            </w:pPr>
            <w:r w:rsidRPr="000A2DA4">
              <w:rPr>
                <w:rFonts w:cs="Arial"/>
                <w:sz w:val="18"/>
                <w:szCs w:val="18"/>
              </w:rPr>
              <w:t>use of cohesive devices</w:t>
            </w:r>
          </w:p>
          <w:p w14:paraId="27D0FAE4" w14:textId="77777777" w:rsidR="00544FCD" w:rsidRPr="000A2DA4" w:rsidRDefault="00544FCD" w:rsidP="00895625">
            <w:pPr>
              <w:pStyle w:val="SMTableBullets"/>
              <w:framePr w:wrap="around"/>
              <w:rPr>
                <w:rFonts w:cs="Arial"/>
                <w:sz w:val="18"/>
                <w:szCs w:val="18"/>
              </w:rPr>
            </w:pPr>
            <w:r w:rsidRPr="000A2DA4">
              <w:rPr>
                <w:rFonts w:cs="Arial"/>
                <w:sz w:val="18"/>
                <w:szCs w:val="18"/>
              </w:rPr>
              <w:t>appropriateness of expression, including cultural appropriateness</w:t>
            </w:r>
          </w:p>
          <w:p w14:paraId="1735C9DB" w14:textId="77777777" w:rsidR="00544FCD" w:rsidRPr="000A2DA4" w:rsidRDefault="00544FCD" w:rsidP="00895625">
            <w:pPr>
              <w:pStyle w:val="SMTableBullets"/>
              <w:framePr w:wrap="around"/>
              <w:rPr>
                <w:rFonts w:cs="Arial"/>
                <w:color w:val="808080"/>
                <w:sz w:val="18"/>
                <w:szCs w:val="18"/>
              </w:rPr>
            </w:pPr>
            <w:r w:rsidRPr="000A2DA4">
              <w:rPr>
                <w:rFonts w:cs="Arial"/>
                <w:color w:val="808080"/>
                <w:sz w:val="18"/>
                <w:szCs w:val="18"/>
              </w:rPr>
              <w:t>clarity of expression, including fluency, pronunciation, and intonation.</w:t>
            </w:r>
          </w:p>
          <w:p w14:paraId="058DA5E9" w14:textId="77777777" w:rsidR="00544FCD" w:rsidRPr="000A2DA4" w:rsidRDefault="00544FCD" w:rsidP="00895625">
            <w:pPr>
              <w:pStyle w:val="SMTableADCList"/>
              <w:framePr w:wrap="around"/>
              <w:rPr>
                <w:rFonts w:cs="Arial"/>
                <w:sz w:val="18"/>
                <w:szCs w:val="18"/>
              </w:rPr>
            </w:pPr>
            <w:r w:rsidRPr="000A2DA4">
              <w:rPr>
                <w:rFonts w:cs="Arial"/>
                <w:sz w:val="18"/>
                <w:szCs w:val="18"/>
              </w:rPr>
              <w:t>E2</w:t>
            </w:r>
            <w:r w:rsidRPr="000A2DA4">
              <w:rPr>
                <w:rFonts w:cs="Arial"/>
                <w:sz w:val="18"/>
                <w:szCs w:val="18"/>
              </w:rPr>
              <w:tab/>
              <w:t>Coherence in structure and sequence</w:t>
            </w:r>
          </w:p>
          <w:p w14:paraId="26229CD6" w14:textId="77777777" w:rsidR="00544FCD" w:rsidRPr="000A2DA4" w:rsidRDefault="00544FCD" w:rsidP="00895625">
            <w:pPr>
              <w:pStyle w:val="SMTableBullets"/>
              <w:framePr w:wrap="around"/>
              <w:rPr>
                <w:rFonts w:cs="Arial"/>
                <w:sz w:val="18"/>
                <w:szCs w:val="18"/>
              </w:rPr>
            </w:pPr>
            <w:proofErr w:type="spellStart"/>
            <w:r w:rsidRPr="000A2DA4">
              <w:rPr>
                <w:rFonts w:cs="Arial"/>
                <w:sz w:val="18"/>
                <w:szCs w:val="18"/>
              </w:rPr>
              <w:t>organisation</w:t>
            </w:r>
            <w:proofErr w:type="spellEnd"/>
            <w:r w:rsidRPr="000A2DA4">
              <w:rPr>
                <w:rFonts w:cs="Arial"/>
                <w:sz w:val="18"/>
                <w:szCs w:val="18"/>
              </w:rPr>
              <w:t xml:space="preserve"> of information and ideas</w:t>
            </w:r>
          </w:p>
          <w:p w14:paraId="18E77245" w14:textId="77777777" w:rsidR="00544FCD" w:rsidRPr="000A2DA4" w:rsidRDefault="00544FCD" w:rsidP="00895625">
            <w:pPr>
              <w:pStyle w:val="SMTableBullets"/>
              <w:framePr w:wrap="around"/>
              <w:rPr>
                <w:rFonts w:cs="Arial"/>
                <w:sz w:val="18"/>
                <w:szCs w:val="18"/>
              </w:rPr>
            </w:pPr>
            <w:r w:rsidRPr="000A2DA4">
              <w:rPr>
                <w:rFonts w:cs="Arial"/>
                <w:sz w:val="18"/>
                <w:szCs w:val="18"/>
              </w:rPr>
              <w:t>use of the conventions of text types.</w:t>
            </w:r>
          </w:p>
          <w:p w14:paraId="02178136" w14:textId="77777777" w:rsidR="00544FCD" w:rsidRPr="000A2DA4" w:rsidRDefault="00544FCD" w:rsidP="00895625">
            <w:pPr>
              <w:pStyle w:val="SMTableADCList"/>
              <w:framePr w:wrap="around"/>
              <w:rPr>
                <w:rFonts w:cs="Arial"/>
                <w:sz w:val="18"/>
                <w:szCs w:val="18"/>
              </w:rPr>
            </w:pPr>
          </w:p>
        </w:tc>
      </w:tr>
    </w:tbl>
    <w:p w14:paraId="427A9489" w14:textId="77777777" w:rsidR="00544FCD" w:rsidRDefault="00544FCD" w:rsidP="00544FCD"/>
    <w:p w14:paraId="6DEFF696" w14:textId="77777777" w:rsidR="00FB6571" w:rsidRDefault="00FB6571"/>
    <w:p w14:paraId="65AA96A2" w14:textId="77777777" w:rsidR="00544FCD" w:rsidRDefault="00544FCD"/>
    <w:p w14:paraId="286DB9D6" w14:textId="77777777" w:rsidR="00544FCD" w:rsidRDefault="00544FCD"/>
    <w:p w14:paraId="697CA38B" w14:textId="77777777" w:rsidR="00544FCD" w:rsidRDefault="00544FCD"/>
    <w:p w14:paraId="6E5C37DF" w14:textId="77777777" w:rsidR="00544FCD" w:rsidRDefault="00544FCD"/>
    <w:p w14:paraId="21662E48" w14:textId="77777777" w:rsidR="00544FCD" w:rsidRDefault="00544FCD"/>
    <w:p w14:paraId="6FB5829C" w14:textId="77777777" w:rsidR="00544FCD" w:rsidRDefault="00544FCD"/>
    <w:p w14:paraId="0EA45D45" w14:textId="77777777" w:rsidR="00544FCD" w:rsidRDefault="00544FCD"/>
    <w:p w14:paraId="1AF9D2EB" w14:textId="77777777" w:rsidR="00544FCD" w:rsidRDefault="00544FCD"/>
    <w:p w14:paraId="658C8E79" w14:textId="77777777" w:rsidR="00544FCD" w:rsidRDefault="00544FCD"/>
    <w:p w14:paraId="069FCE92" w14:textId="77777777" w:rsidR="00544FCD" w:rsidRDefault="00544FCD"/>
    <w:p w14:paraId="7925DC66" w14:textId="77777777" w:rsidR="00544FCD" w:rsidRDefault="00544FCD"/>
    <w:p w14:paraId="3FF07E6A" w14:textId="77777777" w:rsidR="00544FCD" w:rsidRDefault="00544FCD" w:rsidP="00544FCD">
      <w:pPr>
        <w:pStyle w:val="paragraph"/>
        <w:spacing w:before="0" w:beforeAutospacing="0" w:after="0" w:afterAutospacing="0"/>
        <w:textAlignment w:val="baseline"/>
        <w:rPr>
          <w:rStyle w:val="eop"/>
          <w:rFonts w:ascii="Roboto Medium" w:hAnsi="Roboto Medium" w:cs="Segoe UI"/>
          <w:color w:val="000000"/>
          <w:sz w:val="28"/>
          <w:szCs w:val="28"/>
        </w:rPr>
      </w:pPr>
      <w:r>
        <w:rPr>
          <w:rStyle w:val="normaltextrun"/>
          <w:rFonts w:ascii="Roboto Medium" w:hAnsi="Roboto Medium" w:cs="Segoe UI"/>
          <w:color w:val="000000"/>
          <w:sz w:val="28"/>
          <w:szCs w:val="28"/>
          <w:lang w:val="en-US"/>
        </w:rPr>
        <w:t>Performance Standards for Stage 2 Interstate Assessed Languages at Beginners Level</w:t>
      </w:r>
      <w:r>
        <w:rPr>
          <w:rStyle w:val="eop"/>
          <w:rFonts w:ascii="Roboto Medium" w:hAnsi="Roboto Medium" w:cs="Segoe UI"/>
          <w:color w:val="000000"/>
          <w:sz w:val="28"/>
          <w:szCs w:val="28"/>
        </w:rPr>
        <w:t> </w:t>
      </w:r>
    </w:p>
    <w:p w14:paraId="03CD2C17" w14:textId="77777777" w:rsidR="00544FCD" w:rsidRDefault="00544FCD" w:rsidP="00544FCD">
      <w:pPr>
        <w:pStyle w:val="paragraph"/>
        <w:spacing w:before="0" w:beforeAutospacing="0" w:after="0" w:afterAutospacing="0"/>
        <w:textAlignment w:val="baseline"/>
        <w:rPr>
          <w:rFonts w:ascii="Segoe UI" w:hAnsi="Segoe UI" w:cs="Segoe UI"/>
          <w:sz w:val="18"/>
          <w:szCs w:val="18"/>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
        <w:gridCol w:w="2070"/>
        <w:gridCol w:w="2160"/>
        <w:gridCol w:w="2175"/>
        <w:gridCol w:w="3270"/>
      </w:tblGrid>
      <w:tr w:rsidR="00544FCD" w14:paraId="03142246" w14:textId="77777777" w:rsidTr="00895625">
        <w:trPr>
          <w:trHeight w:val="300"/>
        </w:trPr>
        <w:tc>
          <w:tcPr>
            <w:tcW w:w="240" w:type="dxa"/>
            <w:tcBorders>
              <w:top w:val="single" w:sz="6" w:space="0" w:color="auto"/>
              <w:left w:val="single" w:sz="6" w:space="0" w:color="auto"/>
              <w:bottom w:val="single" w:sz="6" w:space="0" w:color="auto"/>
              <w:right w:val="nil"/>
            </w:tcBorders>
            <w:shd w:val="clear" w:color="auto" w:fill="595959"/>
            <w:vAlign w:val="center"/>
            <w:hideMark/>
          </w:tcPr>
          <w:p w14:paraId="082E7011" w14:textId="77777777" w:rsidR="00544FCD" w:rsidRDefault="00544FCD" w:rsidP="00895625">
            <w:pPr>
              <w:pStyle w:val="paragraph"/>
              <w:spacing w:before="0" w:beforeAutospacing="0" w:after="0" w:afterAutospacing="0"/>
              <w:textAlignment w:val="baseline"/>
            </w:pPr>
            <w:r>
              <w:rPr>
                <w:rStyle w:val="normaltextrun"/>
                <w:color w:val="595959"/>
                <w:sz w:val="20"/>
                <w:szCs w:val="20"/>
              </w:rPr>
              <w:t>-</w:t>
            </w:r>
            <w:r>
              <w:rPr>
                <w:rStyle w:val="eop"/>
                <w:color w:val="595959"/>
                <w:sz w:val="20"/>
                <w:szCs w:val="20"/>
              </w:rPr>
              <w:t> </w:t>
            </w:r>
          </w:p>
        </w:tc>
        <w:tc>
          <w:tcPr>
            <w:tcW w:w="2070" w:type="dxa"/>
            <w:tcBorders>
              <w:top w:val="single" w:sz="6" w:space="0" w:color="auto"/>
              <w:left w:val="nil"/>
              <w:bottom w:val="single" w:sz="6" w:space="0" w:color="auto"/>
              <w:right w:val="single" w:sz="6" w:space="0" w:color="auto"/>
            </w:tcBorders>
            <w:shd w:val="clear" w:color="auto" w:fill="595959"/>
            <w:vAlign w:val="center"/>
            <w:hideMark/>
          </w:tcPr>
          <w:p w14:paraId="788E018E" w14:textId="77777777" w:rsidR="00544FCD" w:rsidRDefault="00544FCD" w:rsidP="00895625">
            <w:pPr>
              <w:pStyle w:val="paragraph"/>
              <w:spacing w:before="0" w:beforeAutospacing="0" w:after="0" w:afterAutospacing="0"/>
              <w:textAlignment w:val="baseline"/>
            </w:pPr>
            <w:r>
              <w:rPr>
                <w:rStyle w:val="normaltextrun"/>
                <w:rFonts w:ascii="Roboto Medium" w:hAnsi="Roboto Medium"/>
                <w:color w:val="FFFFFF"/>
                <w:sz w:val="20"/>
                <w:szCs w:val="20"/>
              </w:rPr>
              <w:t>Ideas</w:t>
            </w:r>
            <w:r>
              <w:rPr>
                <w:rStyle w:val="eop"/>
                <w:rFonts w:ascii="Roboto Medium" w:hAnsi="Roboto Medium"/>
                <w:color w:val="FFFFFF"/>
                <w:sz w:val="20"/>
                <w:szCs w:val="20"/>
              </w:rPr>
              <w:t> </w:t>
            </w:r>
          </w:p>
        </w:tc>
        <w:tc>
          <w:tcPr>
            <w:tcW w:w="4335" w:type="dxa"/>
            <w:gridSpan w:val="2"/>
            <w:tcBorders>
              <w:top w:val="single" w:sz="6" w:space="0" w:color="auto"/>
              <w:left w:val="single" w:sz="6" w:space="0" w:color="auto"/>
              <w:bottom w:val="single" w:sz="6" w:space="0" w:color="auto"/>
              <w:right w:val="single" w:sz="6" w:space="0" w:color="auto"/>
            </w:tcBorders>
            <w:shd w:val="clear" w:color="auto" w:fill="595959"/>
            <w:vAlign w:val="center"/>
            <w:hideMark/>
          </w:tcPr>
          <w:p w14:paraId="7ADEAC6D" w14:textId="77777777" w:rsidR="00544FCD" w:rsidRDefault="00544FCD" w:rsidP="00895625">
            <w:pPr>
              <w:pStyle w:val="paragraph"/>
              <w:spacing w:before="0" w:beforeAutospacing="0" w:after="0" w:afterAutospacing="0"/>
              <w:jc w:val="center"/>
              <w:textAlignment w:val="baseline"/>
            </w:pPr>
            <w:r>
              <w:rPr>
                <w:rStyle w:val="normaltextrun"/>
                <w:rFonts w:ascii="Roboto Medium" w:hAnsi="Roboto Medium"/>
                <w:color w:val="FFFFFF"/>
                <w:sz w:val="20"/>
                <w:szCs w:val="20"/>
              </w:rPr>
              <w:t>Expression</w:t>
            </w:r>
            <w:r>
              <w:rPr>
                <w:rStyle w:val="eop"/>
                <w:rFonts w:ascii="Roboto Medium" w:hAnsi="Roboto Medium"/>
                <w:color w:val="FFFFFF"/>
                <w:sz w:val="20"/>
                <w:szCs w:val="20"/>
              </w:rPr>
              <w:t> </w:t>
            </w:r>
          </w:p>
        </w:tc>
        <w:tc>
          <w:tcPr>
            <w:tcW w:w="3270" w:type="dxa"/>
            <w:tcBorders>
              <w:top w:val="single" w:sz="6" w:space="0" w:color="auto"/>
              <w:left w:val="nil"/>
              <w:bottom w:val="single" w:sz="6" w:space="0" w:color="auto"/>
              <w:right w:val="single" w:sz="6" w:space="0" w:color="auto"/>
            </w:tcBorders>
            <w:shd w:val="clear" w:color="auto" w:fill="595959"/>
            <w:vAlign w:val="center"/>
            <w:hideMark/>
          </w:tcPr>
          <w:p w14:paraId="4B89DDF0" w14:textId="77777777" w:rsidR="00544FCD" w:rsidRDefault="00544FCD" w:rsidP="00895625">
            <w:pPr>
              <w:pStyle w:val="paragraph"/>
              <w:spacing w:before="0" w:beforeAutospacing="0" w:after="0" w:afterAutospacing="0"/>
              <w:textAlignment w:val="baseline"/>
            </w:pPr>
            <w:r>
              <w:rPr>
                <w:rStyle w:val="normaltextrun"/>
                <w:rFonts w:ascii="Roboto Medium" w:hAnsi="Roboto Medium"/>
                <w:color w:val="FFFFFF"/>
                <w:sz w:val="20"/>
                <w:szCs w:val="20"/>
              </w:rPr>
              <w:t>Interpretation and Reflection</w:t>
            </w:r>
            <w:r>
              <w:rPr>
                <w:rStyle w:val="eop"/>
                <w:rFonts w:ascii="Roboto Medium" w:hAnsi="Roboto Medium"/>
                <w:color w:val="FFFFFF"/>
                <w:sz w:val="20"/>
                <w:szCs w:val="20"/>
              </w:rPr>
              <w:t> </w:t>
            </w:r>
          </w:p>
        </w:tc>
      </w:tr>
      <w:tr w:rsidR="00544FCD" w:rsidRPr="002C22FA" w14:paraId="1DA34016" w14:textId="77777777" w:rsidTr="00895625">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67381F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A</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84EA759" w14:textId="77777777" w:rsidR="00544FCD" w:rsidRPr="005215B7" w:rsidRDefault="00544FCD" w:rsidP="00895625">
            <w:pPr>
              <w:pStyle w:val="paragraph"/>
              <w:spacing w:before="240" w:beforeAutospacing="0" w:after="0" w:afterAutospacing="0"/>
              <w:textAlignment w:val="baseline"/>
              <w:rPr>
                <w:rFonts w:ascii="Arial" w:hAnsi="Arial" w:cs="Arial"/>
                <w:i/>
                <w:iCs/>
                <w:color w:val="000000"/>
                <w:sz w:val="15"/>
                <w:szCs w:val="15"/>
              </w:rPr>
            </w:pPr>
            <w:r w:rsidRPr="002C22FA">
              <w:rPr>
                <w:rStyle w:val="normaltextrun"/>
                <w:rFonts w:ascii="Arial" w:hAnsi="Arial" w:cs="Arial"/>
                <w:i/>
                <w:iCs/>
                <w:color w:val="000000"/>
                <w:sz w:val="15"/>
                <w:szCs w:val="15"/>
              </w:rPr>
              <w:t>Relevance</w:t>
            </w:r>
          </w:p>
          <w:p w14:paraId="4C76C30B"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consistently relevant to context, purpose, and audience</w:t>
            </w:r>
          </w:p>
          <w:p w14:paraId="0325624E"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consistently convey the appropriate detail, ideas, information, and/or opinions.</w:t>
            </w:r>
            <w:r w:rsidRPr="002C22FA">
              <w:rPr>
                <w:rStyle w:val="eop"/>
                <w:rFonts w:ascii="Arial" w:hAnsi="Arial" w:cs="Arial"/>
                <w:sz w:val="15"/>
                <w:szCs w:val="15"/>
              </w:rPr>
              <w:t> </w:t>
            </w:r>
          </w:p>
          <w:p w14:paraId="4C38EDA0"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successfully engage the audience or interlocutor.</w:t>
            </w:r>
            <w:r w:rsidRPr="002C22FA">
              <w:rPr>
                <w:rStyle w:val="eop"/>
                <w:rFonts w:ascii="Arial" w:hAnsi="Arial" w:cs="Arial"/>
                <w:sz w:val="15"/>
                <w:szCs w:val="15"/>
              </w:rPr>
              <w:t> </w:t>
            </w:r>
          </w:p>
          <w:p w14:paraId="3F01022C"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24BD23C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Breadth in the treatment of topics. Ideas, information, and/or opinions are developed and extended, and impressions are described effectively.</w:t>
            </w:r>
            <w:r w:rsidRPr="002C22FA">
              <w:rPr>
                <w:rStyle w:val="eop"/>
                <w:rFonts w:ascii="Arial" w:hAnsi="Arial" w:cs="Arial"/>
                <w:sz w:val="15"/>
                <w:szCs w:val="15"/>
              </w:rPr>
              <w:t> </w:t>
            </w:r>
          </w:p>
          <w:p w14:paraId="07137D2A"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and/or opinions are supported, and information is provided in sufficient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11B57A3E"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7A1F6906"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a high degree of accuracy.</w:t>
            </w:r>
            <w:r w:rsidRPr="002C22FA">
              <w:rPr>
                <w:rStyle w:val="eop"/>
                <w:rFonts w:ascii="Arial" w:hAnsi="Arial" w:cs="Arial"/>
                <w:sz w:val="15"/>
                <w:szCs w:val="15"/>
              </w:rPr>
              <w:t> </w:t>
            </w:r>
          </w:p>
          <w:p w14:paraId="220CF67B"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More complex vocabulary and sentence structures are used, with some success. A few minor errors may be evident, but these errors do not impede meaning.</w:t>
            </w:r>
            <w:r w:rsidRPr="002C22FA">
              <w:rPr>
                <w:rStyle w:val="eop"/>
                <w:rFonts w:ascii="Arial" w:hAnsi="Arial" w:cs="Arial"/>
                <w:sz w:val="15"/>
                <w:szCs w:val="15"/>
              </w:rPr>
              <w:t> </w:t>
            </w:r>
          </w:p>
          <w:p w14:paraId="6658845A"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Effective use of a range of cohesive devices.</w:t>
            </w:r>
            <w:r w:rsidRPr="002C22FA">
              <w:rPr>
                <w:rStyle w:val="eop"/>
                <w:rFonts w:ascii="Arial" w:hAnsi="Arial" w:cs="Arial"/>
                <w:sz w:val="15"/>
                <w:szCs w:val="15"/>
              </w:rPr>
              <w:t> </w:t>
            </w:r>
          </w:p>
          <w:p w14:paraId="6CDA6F52"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highly appropriate for context, audience, and purpose.</w:t>
            </w:r>
            <w:r w:rsidRPr="002C22FA">
              <w:rPr>
                <w:rStyle w:val="eop"/>
                <w:rFonts w:ascii="Arial" w:hAnsi="Arial" w:cs="Arial"/>
                <w:sz w:val="15"/>
                <w:szCs w:val="15"/>
              </w:rPr>
              <w:t> </w:t>
            </w:r>
          </w:p>
          <w:p w14:paraId="12ED9BF2" w14:textId="77777777" w:rsidR="00544FCD" w:rsidRPr="00EF20FF" w:rsidRDefault="00544FCD" w:rsidP="00895625">
            <w:pPr>
              <w:pStyle w:val="paragraph"/>
              <w:pBdr>
                <w:right w:val="single" w:sz="8" w:space="4" w:color="000000"/>
              </w:pBdr>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Pronunciation is accurate. Intonation is used effectively to enhance communication. Responses are fluent.</w:t>
            </w:r>
            <w:r w:rsidRPr="00EF20FF">
              <w:rPr>
                <w:rStyle w:val="eop"/>
                <w:rFonts w:ascii="Arial" w:hAnsi="Arial" w:cs="Arial"/>
                <w:color w:val="A6A6A6" w:themeColor="background1" w:themeShade="A6"/>
                <w:sz w:val="15"/>
                <w:szCs w:val="15"/>
              </w:rPr>
              <w:t> </w:t>
            </w:r>
          </w:p>
          <w:p w14:paraId="40844FD5"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2EF76BB5"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organised logically and coherently. </w:t>
            </w:r>
            <w:r w:rsidRPr="002C22FA">
              <w:rPr>
                <w:rStyle w:val="eop"/>
                <w:rFonts w:ascii="Arial" w:hAnsi="Arial" w:cs="Arial"/>
                <w:sz w:val="15"/>
                <w:szCs w:val="15"/>
              </w:rPr>
              <w:t> </w:t>
            </w:r>
          </w:p>
          <w:p w14:paraId="64EBC39C" w14:textId="77777777" w:rsidR="00544FCD" w:rsidRPr="002C22FA" w:rsidRDefault="00544FCD" w:rsidP="00895625">
            <w:pPr>
              <w:pStyle w:val="paragraph"/>
              <w:pBdr>
                <w:right w:val="single" w:sz="8" w:space="4" w:color="000000"/>
              </w:pBdr>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observed. </w:t>
            </w:r>
            <w:r w:rsidRPr="002C22FA">
              <w:rPr>
                <w:rStyle w:val="eop"/>
                <w:rFonts w:ascii="Arial" w:hAnsi="Arial" w:cs="Arial"/>
                <w:sz w:val="15"/>
                <w:szCs w:val="15"/>
              </w:rPr>
              <w:t> </w:t>
            </w:r>
          </w:p>
        </w:tc>
        <w:tc>
          <w:tcPr>
            <w:tcW w:w="2175" w:type="dxa"/>
            <w:tcBorders>
              <w:top w:val="nil"/>
              <w:left w:val="nil"/>
              <w:bottom w:val="single" w:sz="6" w:space="0" w:color="auto"/>
              <w:right w:val="single" w:sz="6" w:space="0" w:color="auto"/>
            </w:tcBorders>
            <w:shd w:val="clear" w:color="auto" w:fill="auto"/>
            <w:hideMark/>
          </w:tcPr>
          <w:p w14:paraId="43BC351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Capacity to Interact and Maintain a Conversation</w:t>
            </w:r>
            <w:r w:rsidRPr="00EF20FF">
              <w:rPr>
                <w:rStyle w:val="eop"/>
                <w:rFonts w:ascii="Arial" w:hAnsi="Arial" w:cs="Arial"/>
                <w:color w:val="A6A6A6" w:themeColor="background1" w:themeShade="A6"/>
                <w:sz w:val="15"/>
                <w:szCs w:val="15"/>
              </w:rPr>
              <w:t> </w:t>
            </w:r>
          </w:p>
          <w:p w14:paraId="264E02D5"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Interaction is sustained on a range of familiar topics, with minimal input from the interlocutor. Interrogative devices are understood and used appropriately. Unexpected questions or unfamiliar topics are handled with confidence and flexibility.</w:t>
            </w:r>
            <w:r w:rsidRPr="00EF20FF">
              <w:rPr>
                <w:rStyle w:val="eop"/>
                <w:rFonts w:ascii="Arial" w:hAnsi="Arial" w:cs="Arial"/>
                <w:color w:val="A6A6A6" w:themeColor="background1" w:themeShade="A6"/>
                <w:sz w:val="15"/>
                <w:szCs w:val="15"/>
              </w:rPr>
              <w:t> </w:t>
            </w:r>
          </w:p>
          <w:p w14:paraId="19CF7DCC"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A range of communication strategies are used to maintain interaction (e.g. using new vocabulary encountered during interaction, asking for repetition, affirming, self-correcting).</w:t>
            </w:r>
            <w:r w:rsidRPr="00EF20FF">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819BB79"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Interpretation of Meaning in Texts</w:t>
            </w:r>
            <w:r w:rsidRPr="00EF20FF">
              <w:rPr>
                <w:rStyle w:val="eop"/>
                <w:rFonts w:ascii="Arial" w:hAnsi="Arial" w:cs="Arial"/>
                <w:color w:val="A6A6A6" w:themeColor="background1" w:themeShade="A6"/>
                <w:sz w:val="15"/>
                <w:szCs w:val="15"/>
              </w:rPr>
              <w:t> </w:t>
            </w:r>
          </w:p>
          <w:p w14:paraId="1E39EBEC"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Key ideas and relevant details are identified and explained, and connections are made within and between texts (e.g. comparing ideas, information, and opinions).</w:t>
            </w:r>
            <w:r w:rsidRPr="00EF20FF">
              <w:rPr>
                <w:rStyle w:val="eop"/>
                <w:rFonts w:ascii="Arial" w:hAnsi="Arial" w:cs="Arial"/>
                <w:color w:val="A6A6A6" w:themeColor="background1" w:themeShade="A6"/>
                <w:sz w:val="15"/>
                <w:szCs w:val="15"/>
              </w:rPr>
              <w:t> </w:t>
            </w:r>
          </w:p>
          <w:p w14:paraId="2F1C83D8"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Conclusions are drawn about the purpose, audience, and message of the text, and supported with relevant evidence from the text.</w:t>
            </w:r>
            <w:r w:rsidRPr="00EF20FF">
              <w:rPr>
                <w:rStyle w:val="eop"/>
                <w:rFonts w:ascii="Arial" w:hAnsi="Arial" w:cs="Arial"/>
                <w:color w:val="A6A6A6" w:themeColor="background1" w:themeShade="A6"/>
                <w:sz w:val="15"/>
                <w:szCs w:val="15"/>
              </w:rPr>
              <w:t> </w:t>
            </w:r>
          </w:p>
          <w:p w14:paraId="73FAB767"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Analysis of the Language in Texts</w:t>
            </w:r>
            <w:r w:rsidRPr="00EF20FF">
              <w:rPr>
                <w:rStyle w:val="eop"/>
                <w:rFonts w:ascii="Arial" w:hAnsi="Arial" w:cs="Arial"/>
                <w:color w:val="A6A6A6" w:themeColor="background1" w:themeShade="A6"/>
                <w:sz w:val="15"/>
                <w:szCs w:val="15"/>
              </w:rPr>
              <w:t> </w:t>
            </w:r>
          </w:p>
          <w:p w14:paraId="745AE4A0"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The function of particular linguistic features, the ways in which stylistic features are used for effect, and cultural references such as forms of address, location, and gender are identified and explained.</w:t>
            </w:r>
            <w:r w:rsidRPr="00EF20FF">
              <w:rPr>
                <w:rStyle w:val="eop"/>
                <w:rFonts w:ascii="Arial" w:hAnsi="Arial" w:cs="Arial"/>
                <w:color w:val="A6A6A6" w:themeColor="background1" w:themeShade="A6"/>
                <w:sz w:val="15"/>
                <w:szCs w:val="15"/>
              </w:rPr>
              <w:t> </w:t>
            </w:r>
          </w:p>
          <w:p w14:paraId="5E01B1D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Reflection</w:t>
            </w:r>
            <w:r w:rsidRPr="00EF20FF">
              <w:rPr>
                <w:rStyle w:val="eop"/>
                <w:rFonts w:ascii="Arial" w:hAnsi="Arial" w:cs="Arial"/>
                <w:color w:val="A6A6A6" w:themeColor="background1" w:themeShade="A6"/>
                <w:sz w:val="15"/>
                <w:szCs w:val="15"/>
              </w:rPr>
              <w:t> </w:t>
            </w:r>
          </w:p>
          <w:p w14:paraId="0210EF69"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The ways in which cultures, values, beliefs, practices, and/or ideas are represented in texts are articulated clearly.</w:t>
            </w:r>
            <w:r w:rsidRPr="00EF20FF">
              <w:rPr>
                <w:rStyle w:val="eop"/>
                <w:rFonts w:ascii="Arial" w:hAnsi="Arial" w:cs="Arial"/>
                <w:color w:val="A6A6A6" w:themeColor="background1" w:themeShade="A6"/>
                <w:sz w:val="15"/>
                <w:szCs w:val="15"/>
              </w:rPr>
              <w:t> </w:t>
            </w:r>
          </w:p>
          <w:p w14:paraId="5EBD423E"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Insightful reflection on own values, beliefs, practices, and/or ideas in relation to those represented in texts.</w:t>
            </w:r>
            <w:r w:rsidRPr="00EF20FF">
              <w:rPr>
                <w:rStyle w:val="eop"/>
                <w:rFonts w:ascii="Arial" w:hAnsi="Arial" w:cs="Arial"/>
                <w:color w:val="A6A6A6" w:themeColor="background1" w:themeShade="A6"/>
                <w:sz w:val="15"/>
                <w:szCs w:val="15"/>
              </w:rPr>
              <w:t> </w:t>
            </w:r>
          </w:p>
        </w:tc>
      </w:tr>
      <w:tr w:rsidR="00544FCD" w:rsidRPr="002C22FA" w14:paraId="71E31517" w14:textId="77777777" w:rsidTr="00895625">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1ADE444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B</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5BEDA7F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47527318"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relevant to context, purpose, and audience.</w:t>
            </w:r>
            <w:r w:rsidRPr="002C22FA">
              <w:rPr>
                <w:rStyle w:val="eop"/>
                <w:rFonts w:ascii="Arial" w:hAnsi="Arial" w:cs="Arial"/>
                <w:sz w:val="15"/>
                <w:szCs w:val="15"/>
              </w:rPr>
              <w:t> </w:t>
            </w:r>
          </w:p>
          <w:p w14:paraId="411645EC"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convey the appropriate detail, ideas, information, and/or opinions.</w:t>
            </w:r>
            <w:r w:rsidRPr="002C22FA">
              <w:rPr>
                <w:rStyle w:val="eop"/>
                <w:rFonts w:ascii="Arial" w:hAnsi="Arial" w:cs="Arial"/>
                <w:sz w:val="15"/>
                <w:szCs w:val="15"/>
              </w:rPr>
              <w:t> </w:t>
            </w:r>
          </w:p>
          <w:p w14:paraId="0E853F4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mostly engage the audience or interlocutor.</w:t>
            </w:r>
            <w:r w:rsidRPr="002C22FA">
              <w:rPr>
                <w:rStyle w:val="eop"/>
                <w:rFonts w:ascii="Arial" w:hAnsi="Arial" w:cs="Arial"/>
                <w:sz w:val="15"/>
                <w:szCs w:val="15"/>
              </w:rPr>
              <w:t> </w:t>
            </w:r>
          </w:p>
          <w:p w14:paraId="28D9911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3DA0C4DA"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breadth in the treatment of familiar topics. Responses go beyond basic facts, using brief descriptive phrases to extend meaning.</w:t>
            </w:r>
            <w:r w:rsidRPr="002C22FA">
              <w:rPr>
                <w:rStyle w:val="eop"/>
                <w:rFonts w:ascii="Arial" w:hAnsi="Arial" w:cs="Arial"/>
                <w:sz w:val="15"/>
                <w:szCs w:val="15"/>
              </w:rPr>
              <w:t> </w:t>
            </w:r>
          </w:p>
          <w:p w14:paraId="5BACA55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Ideas, information, and/or opinions are supported in some detail.</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094F61F5"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456DB0B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range of vocabulary and sentence structures are used with some accuracy to convey meaning effectively.</w:t>
            </w:r>
            <w:r w:rsidRPr="002C22FA">
              <w:rPr>
                <w:rStyle w:val="eop"/>
                <w:rFonts w:ascii="Arial" w:hAnsi="Arial" w:cs="Arial"/>
                <w:sz w:val="15"/>
                <w:szCs w:val="15"/>
              </w:rPr>
              <w:t> </w:t>
            </w:r>
          </w:p>
          <w:p w14:paraId="1C207B7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complex structures beyond familiar patterns are used to convey meaning, with some success. Errors may be evident but do not significantly impede meaning.</w:t>
            </w:r>
            <w:r w:rsidRPr="002C22FA">
              <w:rPr>
                <w:rStyle w:val="eop"/>
                <w:rFonts w:ascii="Arial" w:hAnsi="Arial" w:cs="Arial"/>
                <w:sz w:val="15"/>
                <w:szCs w:val="15"/>
              </w:rPr>
              <w:t> </w:t>
            </w:r>
          </w:p>
          <w:p w14:paraId="252CBC00"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Mostly effective use of cohesive devices.</w:t>
            </w:r>
            <w:r w:rsidRPr="002C22FA">
              <w:rPr>
                <w:rStyle w:val="eop"/>
                <w:rFonts w:ascii="Arial" w:hAnsi="Arial" w:cs="Arial"/>
                <w:sz w:val="15"/>
                <w:szCs w:val="15"/>
              </w:rPr>
              <w:t> </w:t>
            </w:r>
          </w:p>
          <w:p w14:paraId="403521F1"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mostly appropriate to social and cultural context.</w:t>
            </w:r>
            <w:r w:rsidRPr="002C22FA">
              <w:rPr>
                <w:rStyle w:val="eop"/>
                <w:rFonts w:ascii="Arial" w:hAnsi="Arial" w:cs="Arial"/>
                <w:sz w:val="15"/>
                <w:szCs w:val="15"/>
              </w:rPr>
              <w:t> </w:t>
            </w:r>
          </w:p>
          <w:p w14:paraId="51640180"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Pronunciation and use of intonation generally facilitate communication. Responses are generally fluent.</w:t>
            </w:r>
            <w:r w:rsidRPr="00EF20FF">
              <w:rPr>
                <w:rStyle w:val="eop"/>
                <w:rFonts w:ascii="Arial" w:hAnsi="Arial" w:cs="Arial"/>
                <w:color w:val="A6A6A6" w:themeColor="background1" w:themeShade="A6"/>
                <w:sz w:val="15"/>
                <w:szCs w:val="15"/>
              </w:rPr>
              <w:t> </w:t>
            </w:r>
          </w:p>
          <w:p w14:paraId="049A7B5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357BA64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mostly organised logically and coherently.</w:t>
            </w:r>
            <w:r w:rsidRPr="002C22FA">
              <w:rPr>
                <w:rStyle w:val="eop"/>
                <w:rFonts w:ascii="Arial" w:hAnsi="Arial" w:cs="Arial"/>
                <w:sz w:val="15"/>
                <w:szCs w:val="15"/>
              </w:rPr>
              <w:t> </w:t>
            </w:r>
          </w:p>
          <w:p w14:paraId="63A5F50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Most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70B649E9"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Capacity to Interact and Maintain a Conversation</w:t>
            </w:r>
            <w:r w:rsidRPr="00EF20FF">
              <w:rPr>
                <w:rStyle w:val="eop"/>
                <w:rFonts w:ascii="Arial" w:hAnsi="Arial" w:cs="Arial"/>
                <w:color w:val="A6A6A6" w:themeColor="background1" w:themeShade="A6"/>
                <w:sz w:val="15"/>
                <w:szCs w:val="15"/>
              </w:rPr>
              <w:t> </w:t>
            </w:r>
          </w:p>
          <w:p w14:paraId="1C3E6236"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Interaction is maintained on a range of familiar topics, with some reliance on input from the interlocutor to maintain interaction. Interrogative devices are understood and used with some confidence.</w:t>
            </w:r>
            <w:r w:rsidRPr="00EF20FF">
              <w:rPr>
                <w:rStyle w:val="eop"/>
                <w:rFonts w:ascii="Arial" w:hAnsi="Arial" w:cs="Arial"/>
                <w:color w:val="A6A6A6" w:themeColor="background1" w:themeShade="A6"/>
                <w:sz w:val="15"/>
                <w:szCs w:val="15"/>
              </w:rPr>
              <w:t> </w:t>
            </w:r>
          </w:p>
          <w:p w14:paraId="2B2D80A6" w14:textId="77777777" w:rsidR="00544FCD" w:rsidRDefault="00544FCD" w:rsidP="00895625">
            <w:pPr>
              <w:pStyle w:val="paragraph"/>
              <w:spacing w:before="240" w:beforeAutospacing="0" w:after="0" w:afterAutospacing="0"/>
              <w:textAlignment w:val="baseline"/>
              <w:rPr>
                <w:rStyle w:val="normaltextrun"/>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communication strategies are used to maintain interaction (e.g. asking for repetition, self-correcting). Well-rehearsed language is used to interact.</w:t>
            </w:r>
            <w:r w:rsidRPr="00EF20FF">
              <w:rPr>
                <w:rStyle w:val="eop"/>
                <w:rFonts w:ascii="Arial" w:hAnsi="Arial" w:cs="Arial"/>
                <w:color w:val="A6A6A6" w:themeColor="background1" w:themeShade="A6"/>
                <w:sz w:val="15"/>
                <w:szCs w:val="15"/>
              </w:rPr>
              <w:t> </w:t>
            </w:r>
          </w:p>
          <w:p w14:paraId="0F79F0AB" w14:textId="77777777" w:rsidR="000B2CE9" w:rsidRPr="000B2CE9" w:rsidRDefault="000B2CE9" w:rsidP="000B2CE9"/>
          <w:p w14:paraId="66E783E3" w14:textId="77777777" w:rsidR="000B2CE9" w:rsidRPr="000B2CE9" w:rsidRDefault="000B2CE9" w:rsidP="000B2CE9"/>
          <w:p w14:paraId="68C8D261" w14:textId="77777777" w:rsidR="000B2CE9" w:rsidRPr="000B2CE9" w:rsidRDefault="000B2CE9" w:rsidP="000B2CE9"/>
          <w:p w14:paraId="3EDB425D" w14:textId="77777777" w:rsidR="000B2CE9" w:rsidRPr="000B2CE9" w:rsidRDefault="000B2CE9" w:rsidP="000B2CE9"/>
          <w:p w14:paraId="66431B09" w14:textId="77777777" w:rsidR="000B2CE9" w:rsidRPr="000B2CE9" w:rsidRDefault="000B2CE9" w:rsidP="000B2CE9"/>
          <w:p w14:paraId="088F99A3" w14:textId="77777777" w:rsidR="000B2CE9" w:rsidRPr="000B2CE9" w:rsidRDefault="000B2CE9" w:rsidP="000B2CE9"/>
          <w:p w14:paraId="204A811E" w14:textId="37711717" w:rsidR="000B2CE9" w:rsidRPr="000B2CE9" w:rsidRDefault="000B2CE9" w:rsidP="000B2CE9">
            <w:pPr>
              <w:ind w:firstLine="720"/>
            </w:pP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5482B05"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Interpretation of Meaning in Texts</w:t>
            </w:r>
            <w:r w:rsidRPr="00EF20FF">
              <w:rPr>
                <w:rStyle w:val="eop"/>
                <w:rFonts w:ascii="Arial" w:hAnsi="Arial" w:cs="Arial"/>
                <w:color w:val="A6A6A6" w:themeColor="background1" w:themeShade="A6"/>
                <w:sz w:val="15"/>
                <w:szCs w:val="15"/>
              </w:rPr>
              <w:t> </w:t>
            </w:r>
          </w:p>
          <w:p w14:paraId="1CA757D4"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Relevant ideas and details in texts on familiar topics are identified and explained with some clarity, and some connections are made within and between texts.</w:t>
            </w:r>
            <w:r w:rsidRPr="00EF20FF">
              <w:rPr>
                <w:rStyle w:val="eop"/>
                <w:rFonts w:ascii="Arial" w:hAnsi="Arial" w:cs="Arial"/>
                <w:color w:val="A6A6A6" w:themeColor="background1" w:themeShade="A6"/>
                <w:sz w:val="15"/>
                <w:szCs w:val="15"/>
              </w:rPr>
              <w:t> </w:t>
            </w:r>
          </w:p>
          <w:p w14:paraId="5AE120E7"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conclusions are drawn about the purpose, audience, and message of the text, and supported with some relevant examples from the text.</w:t>
            </w:r>
            <w:r w:rsidRPr="00EF20FF">
              <w:rPr>
                <w:rStyle w:val="eop"/>
                <w:rFonts w:ascii="Arial" w:hAnsi="Arial" w:cs="Arial"/>
                <w:color w:val="A6A6A6" w:themeColor="background1" w:themeShade="A6"/>
                <w:sz w:val="15"/>
                <w:szCs w:val="15"/>
              </w:rPr>
              <w:t> </w:t>
            </w:r>
          </w:p>
          <w:p w14:paraId="09B8234D"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Analysis of the Language in Texts</w:t>
            </w:r>
            <w:r w:rsidRPr="00EF20FF">
              <w:rPr>
                <w:rStyle w:val="eop"/>
                <w:rFonts w:ascii="Arial" w:hAnsi="Arial" w:cs="Arial"/>
                <w:color w:val="A6A6A6" w:themeColor="background1" w:themeShade="A6"/>
                <w:sz w:val="15"/>
                <w:szCs w:val="15"/>
              </w:rPr>
              <w:t> </w:t>
            </w:r>
          </w:p>
          <w:p w14:paraId="782EEB3B"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The function of particular linguistic features, some of the ways in which stylistic features are used for effect, and some cultural references are identified and described.</w:t>
            </w:r>
            <w:r w:rsidRPr="00EF20FF">
              <w:rPr>
                <w:rStyle w:val="eop"/>
                <w:rFonts w:ascii="Arial" w:hAnsi="Arial" w:cs="Arial"/>
                <w:color w:val="A6A6A6" w:themeColor="background1" w:themeShade="A6"/>
                <w:sz w:val="15"/>
                <w:szCs w:val="15"/>
              </w:rPr>
              <w:t> </w:t>
            </w:r>
          </w:p>
          <w:p w14:paraId="3B03215B"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Reflection</w:t>
            </w:r>
            <w:r w:rsidRPr="00EF20FF">
              <w:rPr>
                <w:rStyle w:val="eop"/>
                <w:rFonts w:ascii="Arial" w:hAnsi="Arial" w:cs="Arial"/>
                <w:color w:val="A6A6A6" w:themeColor="background1" w:themeShade="A6"/>
                <w:sz w:val="15"/>
                <w:szCs w:val="15"/>
              </w:rPr>
              <w:t> </w:t>
            </w:r>
          </w:p>
          <w:p w14:paraId="022381B2"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The ways in which cultures, values, beliefs, practices, and/or ideas are represented in texts is explained.</w:t>
            </w:r>
            <w:r w:rsidRPr="00EF20FF">
              <w:rPr>
                <w:rStyle w:val="eop"/>
                <w:rFonts w:ascii="Arial" w:hAnsi="Arial" w:cs="Arial"/>
                <w:color w:val="A6A6A6" w:themeColor="background1" w:themeShade="A6"/>
                <w:sz w:val="15"/>
                <w:szCs w:val="15"/>
              </w:rPr>
              <w:t> </w:t>
            </w:r>
          </w:p>
          <w:p w14:paraId="273330C7"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depth in reflection on own values, beliefs, practices, and/or ideas in relation to those represented in texts.</w:t>
            </w:r>
            <w:r w:rsidRPr="00EF20FF">
              <w:rPr>
                <w:rStyle w:val="eop"/>
                <w:rFonts w:ascii="Arial" w:hAnsi="Arial" w:cs="Arial"/>
                <w:color w:val="A6A6A6" w:themeColor="background1" w:themeShade="A6"/>
                <w:sz w:val="15"/>
                <w:szCs w:val="15"/>
              </w:rPr>
              <w:t> </w:t>
            </w:r>
          </w:p>
        </w:tc>
      </w:tr>
      <w:tr w:rsidR="00544FCD" w:rsidRPr="002C22FA" w14:paraId="0C01D03C" w14:textId="77777777" w:rsidTr="00895625">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2FACF92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C</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19E0543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4E0BC18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relevant to the purpose and audience, and show some understanding of context.</w:t>
            </w:r>
            <w:r w:rsidRPr="002C22FA">
              <w:rPr>
                <w:rStyle w:val="eop"/>
                <w:rFonts w:ascii="Arial" w:hAnsi="Arial" w:cs="Arial"/>
                <w:sz w:val="15"/>
                <w:szCs w:val="15"/>
              </w:rPr>
              <w:t> </w:t>
            </w:r>
          </w:p>
          <w:p w14:paraId="340B77E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convey the appropriate detail, ideas, and information.</w:t>
            </w:r>
            <w:r w:rsidRPr="002C22FA">
              <w:rPr>
                <w:rStyle w:val="eop"/>
                <w:rFonts w:ascii="Arial" w:hAnsi="Arial" w:cs="Arial"/>
                <w:sz w:val="15"/>
                <w:szCs w:val="15"/>
              </w:rPr>
              <w:t> </w:t>
            </w:r>
          </w:p>
          <w:p w14:paraId="3703FDC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generally engage the audience or interlocutor.</w:t>
            </w:r>
            <w:r w:rsidRPr="002C22FA">
              <w:rPr>
                <w:rStyle w:val="eop"/>
                <w:rFonts w:ascii="Arial" w:hAnsi="Arial" w:cs="Arial"/>
                <w:sz w:val="15"/>
                <w:szCs w:val="15"/>
              </w:rPr>
              <w:t> </w:t>
            </w:r>
          </w:p>
          <w:p w14:paraId="2F2AECB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CC72DC0"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ideas, and/or opinions on familiar topics are conveyed. Modelled sentence patterns are generally used to communicate an idea or opinion.</w:t>
            </w:r>
            <w:r w:rsidRPr="002C22FA">
              <w:rPr>
                <w:rStyle w:val="eop"/>
                <w:rFonts w:ascii="Arial" w:hAnsi="Arial" w:cs="Arial"/>
                <w:sz w:val="15"/>
                <w:szCs w:val="15"/>
              </w:rPr>
              <w:t> </w:t>
            </w:r>
          </w:p>
          <w:p w14:paraId="2032E45C"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details are provided to support ideas. Elaboration of ideas, information, and/or opinions often consists of listing items.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5B6F6D7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5CC687F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variety of vocabulary and sentence structures is used, with reliance on familiar vocabulary and sentence structures to convey meaning. Structure often based on word order derived from first language when attempts are made to elaborate.</w:t>
            </w:r>
            <w:r w:rsidRPr="002C22FA">
              <w:rPr>
                <w:rStyle w:val="eop"/>
                <w:rFonts w:ascii="Arial" w:hAnsi="Arial" w:cs="Arial"/>
                <w:sz w:val="15"/>
                <w:szCs w:val="15"/>
              </w:rPr>
              <w:t> </w:t>
            </w:r>
          </w:p>
          <w:p w14:paraId="475A77C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is generally comprehensible although some errors may impede meaning. Control of language is inconsistent.</w:t>
            </w:r>
            <w:r w:rsidRPr="002C22FA">
              <w:rPr>
                <w:rStyle w:val="eop"/>
                <w:rFonts w:ascii="Arial" w:hAnsi="Arial" w:cs="Arial"/>
                <w:sz w:val="15"/>
                <w:szCs w:val="15"/>
              </w:rPr>
              <w:t> </w:t>
            </w:r>
          </w:p>
          <w:p w14:paraId="74B2DD58"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Generally effective use of some simple cohesive devices.</w:t>
            </w:r>
            <w:r w:rsidRPr="002C22FA">
              <w:rPr>
                <w:rStyle w:val="eop"/>
                <w:rFonts w:ascii="Arial" w:hAnsi="Arial" w:cs="Arial"/>
                <w:sz w:val="15"/>
                <w:szCs w:val="15"/>
              </w:rPr>
              <w:t> </w:t>
            </w:r>
          </w:p>
          <w:p w14:paraId="0CE26C10"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not always appropriate to context, purpose, and audience.</w:t>
            </w:r>
            <w:r w:rsidRPr="002C22FA">
              <w:rPr>
                <w:rStyle w:val="eop"/>
                <w:rFonts w:ascii="Arial" w:hAnsi="Arial" w:cs="Arial"/>
                <w:sz w:val="15"/>
                <w:szCs w:val="15"/>
              </w:rPr>
              <w:t> </w:t>
            </w:r>
          </w:p>
          <w:p w14:paraId="65585549"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Pronunciation is understandable. Some attention is given to intonation. Fluency is often confined to pre-learnt material.</w:t>
            </w:r>
            <w:r w:rsidRPr="00EF20FF">
              <w:rPr>
                <w:rStyle w:val="eop"/>
                <w:rFonts w:ascii="Arial" w:hAnsi="Arial" w:cs="Arial"/>
                <w:color w:val="A6A6A6" w:themeColor="background1" w:themeShade="A6"/>
                <w:sz w:val="15"/>
                <w:szCs w:val="15"/>
              </w:rPr>
              <w:t> </w:t>
            </w:r>
          </w:p>
          <w:p w14:paraId="08CCC98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335D25FA"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generally organised.</w:t>
            </w:r>
            <w:r w:rsidRPr="002C22FA">
              <w:rPr>
                <w:rStyle w:val="eop"/>
                <w:rFonts w:ascii="Arial" w:hAnsi="Arial" w:cs="Arial"/>
                <w:sz w:val="15"/>
                <w:szCs w:val="15"/>
              </w:rPr>
              <w:t> </w:t>
            </w:r>
          </w:p>
          <w:p w14:paraId="1786B60C"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conventions of the text type are observed.</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2602B61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Interact and Maintain a Conversation</w:t>
            </w:r>
            <w:r w:rsidRPr="002C22FA">
              <w:rPr>
                <w:rStyle w:val="eop"/>
                <w:rFonts w:ascii="Arial" w:hAnsi="Arial" w:cs="Arial"/>
                <w:color w:val="000000"/>
                <w:sz w:val="15"/>
                <w:szCs w:val="15"/>
              </w:rPr>
              <w:t> </w:t>
            </w:r>
          </w:p>
          <w:p w14:paraId="5111428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Well-rehearsed language is relied on to respond to simple questions on familiar topics, with frequent reliance on the interlocutor to take the lead and maintain interaction. Partial understanding of questions may lead to a response that is not relevant.</w:t>
            </w:r>
            <w:r w:rsidRPr="002C22FA">
              <w:rPr>
                <w:rStyle w:val="eop"/>
                <w:rFonts w:ascii="Arial" w:hAnsi="Arial" w:cs="Arial"/>
                <w:sz w:val="15"/>
                <w:szCs w:val="15"/>
              </w:rPr>
              <w:t> </w:t>
            </w:r>
          </w:p>
          <w:p w14:paraId="1E317C7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sentence patterns of the interlocutor are often repeated in the response. Prepared phrases are used to indicate lack of comprehension.</w:t>
            </w:r>
            <w:r w:rsidRPr="002C22FA">
              <w:rPr>
                <w:rStyle w:val="eop"/>
                <w:rFonts w:ascii="Arial" w:hAnsi="Arial" w:cs="Arial"/>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6B810279"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Interpretation of Meaning in Texts</w:t>
            </w:r>
            <w:r w:rsidRPr="00EF20FF">
              <w:rPr>
                <w:rStyle w:val="eop"/>
                <w:rFonts w:ascii="Arial" w:hAnsi="Arial" w:cs="Arial"/>
                <w:color w:val="A6A6A6" w:themeColor="background1" w:themeShade="A6"/>
                <w:sz w:val="15"/>
                <w:szCs w:val="15"/>
              </w:rPr>
              <w:t> </w:t>
            </w:r>
          </w:p>
          <w:p w14:paraId="4F48D7F6"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relevant information from texts on familiar topics containing predictable language structures is identified and extracted.</w:t>
            </w:r>
            <w:r w:rsidRPr="00EF20FF">
              <w:rPr>
                <w:rStyle w:val="eop"/>
                <w:rFonts w:ascii="Arial" w:hAnsi="Arial" w:cs="Arial"/>
                <w:color w:val="A6A6A6" w:themeColor="background1" w:themeShade="A6"/>
                <w:sz w:val="15"/>
                <w:szCs w:val="15"/>
              </w:rPr>
              <w:t> </w:t>
            </w:r>
          </w:p>
          <w:p w14:paraId="3891E9E2"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Simple conclusions are drawn about the purpose, audience, and message of the text, and supported with isolated examples from the text.</w:t>
            </w:r>
            <w:r w:rsidRPr="00EF20FF">
              <w:rPr>
                <w:rStyle w:val="eop"/>
                <w:rFonts w:ascii="Arial" w:hAnsi="Arial" w:cs="Arial"/>
                <w:color w:val="A6A6A6" w:themeColor="background1" w:themeShade="A6"/>
                <w:sz w:val="15"/>
                <w:szCs w:val="15"/>
              </w:rPr>
              <w:t> </w:t>
            </w:r>
          </w:p>
          <w:p w14:paraId="50C6640F"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Analysis of the Language in Texts</w:t>
            </w:r>
            <w:r w:rsidRPr="00EF20FF">
              <w:rPr>
                <w:rStyle w:val="eop"/>
                <w:rFonts w:ascii="Arial" w:hAnsi="Arial" w:cs="Arial"/>
                <w:color w:val="A6A6A6" w:themeColor="background1" w:themeShade="A6"/>
                <w:sz w:val="15"/>
                <w:szCs w:val="15"/>
              </w:rPr>
              <w:t> </w:t>
            </w:r>
          </w:p>
          <w:p w14:paraId="65F96EEF"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Particular linguistic and stylistic features and one or more cultural references are identified.</w:t>
            </w:r>
            <w:r w:rsidRPr="00EF20FF">
              <w:rPr>
                <w:rStyle w:val="eop"/>
                <w:rFonts w:ascii="Arial" w:hAnsi="Arial" w:cs="Arial"/>
                <w:color w:val="A6A6A6" w:themeColor="background1" w:themeShade="A6"/>
                <w:sz w:val="15"/>
                <w:szCs w:val="15"/>
              </w:rPr>
              <w:t> </w:t>
            </w:r>
          </w:p>
          <w:p w14:paraId="2D21BEB6"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Reflection</w:t>
            </w:r>
            <w:r w:rsidRPr="00EF20FF">
              <w:rPr>
                <w:rStyle w:val="eop"/>
                <w:rFonts w:ascii="Arial" w:hAnsi="Arial" w:cs="Arial"/>
                <w:color w:val="A6A6A6" w:themeColor="background1" w:themeShade="A6"/>
                <w:sz w:val="15"/>
                <w:szCs w:val="15"/>
              </w:rPr>
              <w:t> </w:t>
            </w:r>
          </w:p>
          <w:p w14:paraId="029E1793"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cultures, values, beliefs, practices, and/or ideas represented or expressed in texts are identified.</w:t>
            </w:r>
            <w:r w:rsidRPr="00EF20FF">
              <w:rPr>
                <w:rStyle w:val="eop"/>
                <w:rFonts w:ascii="Arial" w:hAnsi="Arial" w:cs="Arial"/>
                <w:color w:val="A6A6A6" w:themeColor="background1" w:themeShade="A6"/>
                <w:sz w:val="15"/>
                <w:szCs w:val="15"/>
              </w:rPr>
              <w:t> </w:t>
            </w:r>
          </w:p>
          <w:p w14:paraId="05FB128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EF20FF">
              <w:rPr>
                <w:rStyle w:val="normaltextrun"/>
                <w:rFonts w:ascii="Arial" w:hAnsi="Arial" w:cs="Arial"/>
                <w:color w:val="A6A6A6" w:themeColor="background1" w:themeShade="A6"/>
                <w:sz w:val="15"/>
                <w:szCs w:val="15"/>
              </w:rPr>
              <w:t>Some reflection on own values, beliefs, practices, and/or ideas in relation to those represented in texts.</w:t>
            </w:r>
            <w:r w:rsidRPr="00EF20FF">
              <w:rPr>
                <w:rStyle w:val="eop"/>
                <w:rFonts w:ascii="Arial" w:hAnsi="Arial" w:cs="Arial"/>
                <w:color w:val="A6A6A6" w:themeColor="background1" w:themeShade="A6"/>
                <w:sz w:val="15"/>
                <w:szCs w:val="15"/>
              </w:rPr>
              <w:t> </w:t>
            </w:r>
          </w:p>
        </w:tc>
      </w:tr>
      <w:tr w:rsidR="00544FCD" w:rsidRPr="002C22FA" w14:paraId="405365A7" w14:textId="77777777" w:rsidTr="00895625">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3C9E517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D</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20A7742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w:t>
            </w:r>
            <w:r w:rsidRPr="002C22FA">
              <w:rPr>
                <w:rStyle w:val="eop"/>
                <w:rFonts w:ascii="Arial" w:hAnsi="Arial" w:cs="Arial"/>
                <w:color w:val="000000"/>
                <w:sz w:val="15"/>
                <w:szCs w:val="15"/>
              </w:rPr>
              <w:t> </w:t>
            </w:r>
          </w:p>
          <w:p w14:paraId="532105F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partially relevant to the purpose, and show some awareness of the audience or context.</w:t>
            </w:r>
            <w:r w:rsidRPr="002C22FA">
              <w:rPr>
                <w:rStyle w:val="eop"/>
                <w:rFonts w:ascii="Arial" w:hAnsi="Arial" w:cs="Arial"/>
                <w:sz w:val="15"/>
                <w:szCs w:val="15"/>
              </w:rPr>
              <w:t> </w:t>
            </w:r>
          </w:p>
          <w:p w14:paraId="34EFAFB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convey some simple details or information that may be appropriate.</w:t>
            </w:r>
            <w:r w:rsidRPr="002C22FA">
              <w:rPr>
                <w:rStyle w:val="eop"/>
                <w:rFonts w:ascii="Arial" w:hAnsi="Arial" w:cs="Arial"/>
                <w:sz w:val="15"/>
                <w:szCs w:val="15"/>
              </w:rPr>
              <w:t> </w:t>
            </w:r>
          </w:p>
          <w:p w14:paraId="6A352CDD"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partially engage the audience or interlocutor.</w:t>
            </w:r>
            <w:r w:rsidRPr="002C22FA">
              <w:rPr>
                <w:rStyle w:val="eop"/>
                <w:rFonts w:ascii="Arial" w:hAnsi="Arial" w:cs="Arial"/>
                <w:sz w:val="15"/>
                <w:szCs w:val="15"/>
              </w:rPr>
              <w:t> </w:t>
            </w:r>
          </w:p>
          <w:p w14:paraId="1507004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48A1EC5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information relating to familiar topics is communicated.</w:t>
            </w:r>
            <w:r w:rsidRPr="002C22FA">
              <w:rPr>
                <w:rStyle w:val="eop"/>
                <w:rFonts w:ascii="Arial" w:hAnsi="Arial" w:cs="Arial"/>
                <w:sz w:val="15"/>
                <w:szCs w:val="15"/>
              </w:rPr>
              <w:t> </w:t>
            </w:r>
          </w:p>
          <w:p w14:paraId="06F4DC4A"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Information is generally repetitive and responses often rely on keywords or formulaic expressions to communicate meaning, or attempt to support information.</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7AB3C112"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5D02C699"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limited range of simple structures and vocabulary are used. </w:t>
            </w:r>
            <w:r w:rsidRPr="002C22FA">
              <w:rPr>
                <w:rStyle w:val="eop"/>
                <w:rFonts w:ascii="Arial" w:hAnsi="Arial" w:cs="Arial"/>
                <w:sz w:val="15"/>
                <w:szCs w:val="15"/>
              </w:rPr>
              <w:t> </w:t>
            </w:r>
          </w:p>
          <w:p w14:paraId="4E89CD8C"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 language produced contains frequent errors and only partially communicates what is intended. Responses may resemble literal translations from first language.</w:t>
            </w:r>
            <w:r w:rsidRPr="002C22FA">
              <w:rPr>
                <w:rStyle w:val="eop"/>
                <w:rFonts w:ascii="Arial" w:hAnsi="Arial" w:cs="Arial"/>
                <w:sz w:val="15"/>
                <w:szCs w:val="15"/>
              </w:rPr>
              <w:t> </w:t>
            </w:r>
          </w:p>
          <w:p w14:paraId="179F584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 cohesive device may be used.</w:t>
            </w:r>
            <w:r w:rsidRPr="002C22FA">
              <w:rPr>
                <w:rStyle w:val="eop"/>
                <w:rFonts w:ascii="Arial" w:hAnsi="Arial" w:cs="Arial"/>
                <w:sz w:val="15"/>
                <w:szCs w:val="15"/>
              </w:rPr>
              <w:t> </w:t>
            </w:r>
          </w:p>
          <w:p w14:paraId="5709EB77"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Language is occasionally appropriate to the purpose or audience.</w:t>
            </w:r>
            <w:r w:rsidRPr="002C22FA">
              <w:rPr>
                <w:rStyle w:val="eop"/>
                <w:rFonts w:ascii="Arial" w:hAnsi="Arial" w:cs="Arial"/>
                <w:sz w:val="15"/>
                <w:szCs w:val="15"/>
              </w:rPr>
              <w:t> </w:t>
            </w:r>
          </w:p>
          <w:p w14:paraId="329B0800"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Pronunciation may impede meaning. Little attention is paid to intonation. Lack of comprehension impedes fluency.</w:t>
            </w:r>
            <w:r w:rsidRPr="00EF20FF">
              <w:rPr>
                <w:rStyle w:val="eop"/>
                <w:rFonts w:ascii="Arial" w:hAnsi="Arial" w:cs="Arial"/>
                <w:color w:val="A6A6A6" w:themeColor="background1" w:themeShade="A6"/>
                <w:sz w:val="15"/>
                <w:szCs w:val="15"/>
              </w:rPr>
              <w:t> </w:t>
            </w:r>
          </w:p>
          <w:p w14:paraId="008EC4B1"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01C61DE"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tend to be loosely connected sentences. </w:t>
            </w:r>
            <w:r w:rsidRPr="002C22FA">
              <w:rPr>
                <w:rStyle w:val="eop"/>
                <w:rFonts w:ascii="Arial" w:hAnsi="Arial" w:cs="Arial"/>
                <w:sz w:val="15"/>
                <w:szCs w:val="15"/>
              </w:rPr>
              <w:t> </w:t>
            </w:r>
          </w:p>
          <w:p w14:paraId="5BE33187"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Inconsistent use of one or more conventions of the text type.</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35EFF001"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Capacity to Interact and Maintain a Conversation</w:t>
            </w:r>
            <w:r w:rsidRPr="00EF20FF">
              <w:rPr>
                <w:rStyle w:val="eop"/>
                <w:rFonts w:ascii="Arial" w:hAnsi="Arial" w:cs="Arial"/>
                <w:color w:val="A6A6A6" w:themeColor="background1" w:themeShade="A6"/>
                <w:sz w:val="15"/>
                <w:szCs w:val="15"/>
              </w:rPr>
              <w:t> </w:t>
            </w:r>
          </w:p>
          <w:p w14:paraId="50D73047"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Routine courtesy phrases and basic structures are used to respond to simple questions on familiar topics, with heavy reliance on the interlocutor to complete the interaction. Repetition, rephrasing of questions, and a slowed rate of speech are required for comprehension.</w:t>
            </w:r>
            <w:r w:rsidRPr="00EF20FF">
              <w:rPr>
                <w:rStyle w:val="eop"/>
                <w:rFonts w:ascii="Arial" w:hAnsi="Arial" w:cs="Arial"/>
                <w:color w:val="A6A6A6" w:themeColor="background1" w:themeShade="A6"/>
                <w:sz w:val="15"/>
                <w:szCs w:val="15"/>
              </w:rPr>
              <w:t> </w:t>
            </w:r>
          </w:p>
          <w:p w14:paraId="6A63EC6E"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Utterances rarely consist of more than two or three words. A keyword or partial response is provided as a means of negotiating more time for processing, with reliance on paralinguistic devices to convey meaning.</w:t>
            </w:r>
            <w:r w:rsidRPr="00EF20FF">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6723398"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Interpretation of Meaning in Texts</w:t>
            </w:r>
            <w:r w:rsidRPr="00EF20FF">
              <w:rPr>
                <w:rStyle w:val="eop"/>
                <w:rFonts w:ascii="Arial" w:hAnsi="Arial" w:cs="Arial"/>
                <w:color w:val="A6A6A6" w:themeColor="background1" w:themeShade="A6"/>
                <w:sz w:val="15"/>
                <w:szCs w:val="15"/>
              </w:rPr>
              <w:t> </w:t>
            </w:r>
          </w:p>
          <w:p w14:paraId="36321CD2"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Keywords and some supporting detail are identified in texts containing simple, well-rehearsed language dealing with familiar situations.</w:t>
            </w:r>
            <w:r w:rsidRPr="00EF20FF">
              <w:rPr>
                <w:rStyle w:val="eop"/>
                <w:rFonts w:ascii="Arial" w:hAnsi="Arial" w:cs="Arial"/>
                <w:color w:val="A6A6A6" w:themeColor="background1" w:themeShade="A6"/>
                <w:sz w:val="15"/>
                <w:szCs w:val="15"/>
              </w:rPr>
              <w:t> </w:t>
            </w:r>
          </w:p>
          <w:p w14:paraId="3B886C85"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Specific information in the text is transcribed rather than interpreted.</w:t>
            </w:r>
            <w:r w:rsidRPr="00EF20FF">
              <w:rPr>
                <w:rStyle w:val="eop"/>
                <w:rFonts w:ascii="Arial" w:hAnsi="Arial" w:cs="Arial"/>
                <w:color w:val="A6A6A6" w:themeColor="background1" w:themeShade="A6"/>
                <w:sz w:val="15"/>
                <w:szCs w:val="15"/>
              </w:rPr>
              <w:t> </w:t>
            </w:r>
          </w:p>
          <w:p w14:paraId="7BB8080C"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Analysis of the Language in Texts</w:t>
            </w:r>
            <w:r w:rsidRPr="00EF20FF">
              <w:rPr>
                <w:rStyle w:val="eop"/>
                <w:rFonts w:ascii="Arial" w:hAnsi="Arial" w:cs="Arial"/>
                <w:color w:val="A6A6A6" w:themeColor="background1" w:themeShade="A6"/>
                <w:sz w:val="15"/>
                <w:szCs w:val="15"/>
              </w:rPr>
              <w:t> </w:t>
            </w:r>
          </w:p>
          <w:p w14:paraId="5E19BD7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One or more basic linguistic and stylistic features of the text are identified.</w:t>
            </w:r>
            <w:r w:rsidRPr="00EF20FF">
              <w:rPr>
                <w:rStyle w:val="eop"/>
                <w:rFonts w:ascii="Arial" w:hAnsi="Arial" w:cs="Arial"/>
                <w:color w:val="A6A6A6" w:themeColor="background1" w:themeShade="A6"/>
                <w:sz w:val="15"/>
                <w:szCs w:val="15"/>
              </w:rPr>
              <w:t> </w:t>
            </w:r>
          </w:p>
          <w:p w14:paraId="1C86DABF"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Reflection</w:t>
            </w:r>
            <w:r w:rsidRPr="00EF20FF">
              <w:rPr>
                <w:rStyle w:val="eop"/>
                <w:rFonts w:ascii="Arial" w:hAnsi="Arial" w:cs="Arial"/>
                <w:color w:val="A6A6A6" w:themeColor="background1" w:themeShade="A6"/>
                <w:sz w:val="15"/>
                <w:szCs w:val="15"/>
              </w:rPr>
              <w:t> </w:t>
            </w:r>
          </w:p>
          <w:p w14:paraId="7C829AA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Some cultural elements expressed in texts are identified.</w:t>
            </w:r>
            <w:r w:rsidRPr="00EF20FF">
              <w:rPr>
                <w:rStyle w:val="eop"/>
                <w:rFonts w:ascii="Arial" w:hAnsi="Arial" w:cs="Arial"/>
                <w:color w:val="A6A6A6" w:themeColor="background1" w:themeShade="A6"/>
                <w:sz w:val="15"/>
                <w:szCs w:val="15"/>
              </w:rPr>
              <w:t> </w:t>
            </w:r>
          </w:p>
          <w:p w14:paraId="39745E53"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One or more of own values, beliefs, practices, or ideas in relation to those represented in texts are identified.</w:t>
            </w:r>
            <w:r w:rsidRPr="00EF20FF">
              <w:rPr>
                <w:rStyle w:val="eop"/>
                <w:rFonts w:ascii="Arial" w:hAnsi="Arial" w:cs="Arial"/>
                <w:color w:val="A6A6A6" w:themeColor="background1" w:themeShade="A6"/>
                <w:sz w:val="15"/>
                <w:szCs w:val="15"/>
              </w:rPr>
              <w:t> </w:t>
            </w:r>
          </w:p>
        </w:tc>
      </w:tr>
      <w:tr w:rsidR="00544FCD" w:rsidRPr="002C22FA" w14:paraId="7D36C5C0" w14:textId="77777777" w:rsidTr="00895625">
        <w:trPr>
          <w:trHeight w:val="300"/>
        </w:trPr>
        <w:tc>
          <w:tcPr>
            <w:tcW w:w="240" w:type="dxa"/>
            <w:tcBorders>
              <w:top w:val="single" w:sz="6" w:space="0" w:color="auto"/>
              <w:left w:val="single" w:sz="6" w:space="0" w:color="auto"/>
              <w:bottom w:val="single" w:sz="6" w:space="0" w:color="auto"/>
              <w:right w:val="single" w:sz="6" w:space="0" w:color="auto"/>
            </w:tcBorders>
            <w:shd w:val="clear" w:color="auto" w:fill="D9D9D9"/>
            <w:hideMark/>
          </w:tcPr>
          <w:p w14:paraId="5A6F86CA"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color w:val="000000"/>
                <w:sz w:val="15"/>
                <w:szCs w:val="15"/>
              </w:rPr>
              <w:t>E</w:t>
            </w:r>
            <w:r w:rsidRPr="002C22FA">
              <w:rPr>
                <w:rStyle w:val="eop"/>
                <w:rFonts w:ascii="Arial" w:hAnsi="Arial" w:cs="Arial"/>
                <w:color w:val="000000"/>
                <w:sz w:val="15"/>
                <w:szCs w:val="15"/>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392EC65"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Relevance </w:t>
            </w:r>
            <w:r w:rsidRPr="002C22FA">
              <w:rPr>
                <w:rStyle w:val="eop"/>
                <w:rFonts w:ascii="Arial" w:hAnsi="Arial" w:cs="Arial"/>
                <w:color w:val="000000"/>
                <w:sz w:val="15"/>
                <w:szCs w:val="15"/>
              </w:rPr>
              <w:t> </w:t>
            </w:r>
          </w:p>
          <w:p w14:paraId="36839F95"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have limited relevance to the purpose or audience.</w:t>
            </w:r>
            <w:r w:rsidRPr="002C22FA">
              <w:rPr>
                <w:rStyle w:val="eop"/>
                <w:rFonts w:ascii="Arial" w:hAnsi="Arial" w:cs="Arial"/>
                <w:sz w:val="15"/>
                <w:szCs w:val="15"/>
              </w:rPr>
              <w:t> </w:t>
            </w:r>
          </w:p>
          <w:p w14:paraId="728DD624"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often incomplete.</w:t>
            </w:r>
            <w:r w:rsidRPr="002C22FA">
              <w:rPr>
                <w:rStyle w:val="eop"/>
                <w:rFonts w:ascii="Arial" w:hAnsi="Arial" w:cs="Arial"/>
                <w:sz w:val="15"/>
                <w:szCs w:val="15"/>
              </w:rPr>
              <w:t> </w:t>
            </w:r>
          </w:p>
          <w:p w14:paraId="465D1A10"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may include an element that attempts to engage the audience or interlocutor.</w:t>
            </w:r>
            <w:r w:rsidRPr="002C22FA">
              <w:rPr>
                <w:rStyle w:val="eop"/>
                <w:rFonts w:ascii="Arial" w:hAnsi="Arial" w:cs="Arial"/>
                <w:sz w:val="15"/>
                <w:szCs w:val="15"/>
              </w:rPr>
              <w:t> </w:t>
            </w:r>
          </w:p>
          <w:p w14:paraId="7CBDC2BB"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Treatment of Ideas, Information, or Opinions</w:t>
            </w:r>
            <w:r w:rsidRPr="002C22FA">
              <w:rPr>
                <w:rStyle w:val="eop"/>
                <w:rFonts w:ascii="Arial" w:hAnsi="Arial" w:cs="Arial"/>
                <w:color w:val="000000"/>
                <w:sz w:val="15"/>
                <w:szCs w:val="15"/>
              </w:rPr>
              <w:t> </w:t>
            </w:r>
          </w:p>
          <w:p w14:paraId="16E487DB"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are brief and often rely on a keyword or formulaic expression to convey meaning.</w:t>
            </w:r>
            <w:r w:rsidRPr="002C22FA">
              <w:rPr>
                <w:rStyle w:val="eop"/>
                <w:rFonts w:ascii="Arial" w:hAnsi="Arial" w:cs="Arial"/>
                <w:sz w:val="15"/>
                <w:szCs w:val="15"/>
              </w:rPr>
              <w:t> </w:t>
            </w:r>
          </w:p>
          <w:p w14:paraId="583CA337"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Some basic information relating to familiar topics is communicated, using single words.</w:t>
            </w:r>
            <w:r w:rsidRPr="002C22FA">
              <w:rPr>
                <w:rStyle w:val="eop"/>
                <w:rFonts w:ascii="Arial" w:hAnsi="Arial" w:cs="Arial"/>
                <w:sz w:val="15"/>
                <w:szCs w:val="15"/>
              </w:rPr>
              <w:t> </w:t>
            </w:r>
          </w:p>
        </w:tc>
        <w:tc>
          <w:tcPr>
            <w:tcW w:w="2160" w:type="dxa"/>
            <w:tcBorders>
              <w:top w:val="single" w:sz="6" w:space="0" w:color="auto"/>
              <w:left w:val="single" w:sz="6" w:space="0" w:color="auto"/>
              <w:bottom w:val="single" w:sz="6" w:space="0" w:color="auto"/>
              <w:right w:val="nil"/>
            </w:tcBorders>
            <w:shd w:val="clear" w:color="auto" w:fill="auto"/>
            <w:hideMark/>
          </w:tcPr>
          <w:p w14:paraId="294E59D6"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Capacity to Convey Information Accurately and Appropriately</w:t>
            </w:r>
            <w:r w:rsidRPr="002C22FA">
              <w:rPr>
                <w:rStyle w:val="eop"/>
                <w:rFonts w:ascii="Arial" w:hAnsi="Arial" w:cs="Arial"/>
                <w:color w:val="000000"/>
                <w:sz w:val="15"/>
                <w:szCs w:val="15"/>
              </w:rPr>
              <w:t> </w:t>
            </w:r>
          </w:p>
          <w:p w14:paraId="3DD92CF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Single words and brief formulaic expressions are used to convey basic information on familiar topics. Rehearsed simple sentences are used out of context.</w:t>
            </w:r>
            <w:r w:rsidRPr="002C22FA">
              <w:rPr>
                <w:rStyle w:val="eop"/>
                <w:rFonts w:ascii="Arial" w:hAnsi="Arial" w:cs="Arial"/>
                <w:sz w:val="15"/>
                <w:szCs w:val="15"/>
              </w:rPr>
              <w:t> </w:t>
            </w:r>
          </w:p>
          <w:p w14:paraId="4F9E47AF"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There is a high incidence of basic errors that impede meaning, with evidence of the influence of the syntax of English and/or other languages.</w:t>
            </w:r>
            <w:r w:rsidRPr="002C22FA">
              <w:rPr>
                <w:rStyle w:val="eop"/>
                <w:rFonts w:ascii="Arial" w:hAnsi="Arial" w:cs="Arial"/>
                <w:sz w:val="15"/>
                <w:szCs w:val="15"/>
              </w:rPr>
              <w:t> </w:t>
            </w:r>
          </w:p>
          <w:p w14:paraId="0630E38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Attempted use of a cohesive device.</w:t>
            </w:r>
            <w:r w:rsidRPr="002C22FA">
              <w:rPr>
                <w:rStyle w:val="eop"/>
                <w:rFonts w:ascii="Arial" w:hAnsi="Arial" w:cs="Arial"/>
                <w:sz w:val="15"/>
                <w:szCs w:val="15"/>
              </w:rPr>
              <w:t> </w:t>
            </w:r>
          </w:p>
          <w:p w14:paraId="1C94D163"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Limited appropriateness of language to the purpose or audience.</w:t>
            </w:r>
            <w:r w:rsidRPr="002C22FA">
              <w:rPr>
                <w:rStyle w:val="eop"/>
                <w:rFonts w:ascii="Arial" w:hAnsi="Arial" w:cs="Arial"/>
                <w:sz w:val="15"/>
                <w:szCs w:val="15"/>
              </w:rPr>
              <w:t> </w:t>
            </w:r>
          </w:p>
          <w:p w14:paraId="143190AB"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Pronunciation impedes meaning and may be strongly influenced by first language.</w:t>
            </w:r>
            <w:r w:rsidRPr="00EF20FF">
              <w:rPr>
                <w:rStyle w:val="eop"/>
                <w:rFonts w:ascii="Arial" w:hAnsi="Arial" w:cs="Arial"/>
                <w:color w:val="A6A6A6" w:themeColor="background1" w:themeShade="A6"/>
                <w:sz w:val="15"/>
                <w:szCs w:val="15"/>
              </w:rPr>
              <w:t> </w:t>
            </w:r>
          </w:p>
          <w:p w14:paraId="4C87B175"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i/>
                <w:iCs/>
                <w:color w:val="000000"/>
                <w:sz w:val="15"/>
                <w:szCs w:val="15"/>
              </w:rPr>
              <w:t>Coherence in Structure and Sequence</w:t>
            </w:r>
            <w:r w:rsidRPr="002C22FA">
              <w:rPr>
                <w:rStyle w:val="eop"/>
                <w:rFonts w:ascii="Arial" w:hAnsi="Arial" w:cs="Arial"/>
                <w:color w:val="000000"/>
                <w:sz w:val="15"/>
                <w:szCs w:val="15"/>
              </w:rPr>
              <w:t> </w:t>
            </w:r>
          </w:p>
          <w:p w14:paraId="0CAFBE55"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Conventions of the text type are ignored.</w:t>
            </w:r>
            <w:r w:rsidRPr="002C22FA">
              <w:rPr>
                <w:rStyle w:val="eop"/>
                <w:rFonts w:ascii="Arial" w:hAnsi="Arial" w:cs="Arial"/>
                <w:sz w:val="15"/>
                <w:szCs w:val="15"/>
              </w:rPr>
              <w:t> </w:t>
            </w:r>
          </w:p>
          <w:p w14:paraId="4D257AC6" w14:textId="77777777" w:rsidR="00544FCD" w:rsidRPr="002C22FA" w:rsidRDefault="00544FCD" w:rsidP="00895625">
            <w:pPr>
              <w:pStyle w:val="paragraph"/>
              <w:spacing w:before="240" w:beforeAutospacing="0" w:after="0" w:afterAutospacing="0"/>
              <w:textAlignment w:val="baseline"/>
              <w:rPr>
                <w:rFonts w:ascii="Arial" w:hAnsi="Arial" w:cs="Arial"/>
                <w:sz w:val="15"/>
                <w:szCs w:val="15"/>
              </w:rPr>
            </w:pPr>
            <w:r w:rsidRPr="002C22FA">
              <w:rPr>
                <w:rStyle w:val="normaltextrun"/>
                <w:rFonts w:ascii="Arial" w:hAnsi="Arial" w:cs="Arial"/>
                <w:sz w:val="15"/>
                <w:szCs w:val="15"/>
              </w:rPr>
              <w:t>Responses consist of disconnected sentences.</w:t>
            </w:r>
            <w:r w:rsidRPr="002C22FA">
              <w:rPr>
                <w:rStyle w:val="eop"/>
                <w:rFonts w:ascii="Arial" w:hAnsi="Arial" w:cs="Arial"/>
                <w:sz w:val="15"/>
                <w:szCs w:val="15"/>
              </w:rPr>
              <w:t> </w:t>
            </w:r>
          </w:p>
        </w:tc>
        <w:tc>
          <w:tcPr>
            <w:tcW w:w="2175" w:type="dxa"/>
            <w:tcBorders>
              <w:top w:val="single" w:sz="6" w:space="0" w:color="auto"/>
              <w:left w:val="nil"/>
              <w:bottom w:val="single" w:sz="6" w:space="0" w:color="auto"/>
              <w:right w:val="single" w:sz="6" w:space="0" w:color="auto"/>
            </w:tcBorders>
            <w:shd w:val="clear" w:color="auto" w:fill="auto"/>
            <w:hideMark/>
          </w:tcPr>
          <w:p w14:paraId="31E3EB1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Capacity to Interact and Maintain a Conversation</w:t>
            </w:r>
            <w:r w:rsidRPr="00EF20FF">
              <w:rPr>
                <w:rStyle w:val="eop"/>
                <w:rFonts w:ascii="Arial" w:hAnsi="Arial" w:cs="Arial"/>
                <w:color w:val="A6A6A6" w:themeColor="background1" w:themeShade="A6"/>
                <w:sz w:val="15"/>
                <w:szCs w:val="15"/>
              </w:rPr>
              <w:t> </w:t>
            </w:r>
          </w:p>
          <w:p w14:paraId="0FBF10E0"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Interaction is limited to rehearsed repetitive vocabulary and one-word answers, with assistance from the interlocutor needed to complete sentences or to interpret intended meanings. There are misunderstandings of simple questions.</w:t>
            </w:r>
            <w:r w:rsidRPr="00EF20FF">
              <w:rPr>
                <w:rStyle w:val="eop"/>
                <w:rFonts w:ascii="Arial" w:hAnsi="Arial" w:cs="Arial"/>
                <w:color w:val="A6A6A6" w:themeColor="background1" w:themeShade="A6"/>
                <w:sz w:val="15"/>
                <w:szCs w:val="15"/>
              </w:rPr>
              <w:t> </w:t>
            </w:r>
          </w:p>
          <w:p w14:paraId="2FF71F58"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A keyword is used to convey a whole message. There are frequent long pauses to process questions, and heavy reliance on paralinguistic devices to convey meaning.</w:t>
            </w:r>
            <w:r w:rsidRPr="00EF20FF">
              <w:rPr>
                <w:rStyle w:val="eop"/>
                <w:rFonts w:ascii="Arial" w:hAnsi="Arial" w:cs="Arial"/>
                <w:color w:val="A6A6A6" w:themeColor="background1" w:themeShade="A6"/>
                <w:sz w:val="15"/>
                <w:szCs w:val="15"/>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67A2EC3"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Interpretation of Meaning in Texts</w:t>
            </w:r>
            <w:r w:rsidRPr="00EF20FF">
              <w:rPr>
                <w:rStyle w:val="eop"/>
                <w:rFonts w:ascii="Arial" w:hAnsi="Arial" w:cs="Arial"/>
                <w:color w:val="A6A6A6" w:themeColor="background1" w:themeShade="A6"/>
                <w:sz w:val="15"/>
                <w:szCs w:val="15"/>
              </w:rPr>
              <w:t> </w:t>
            </w:r>
          </w:p>
          <w:p w14:paraId="0860C6BC"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Isolated items of information are identified in texts on familiar topics containing simple language.</w:t>
            </w:r>
            <w:r w:rsidRPr="00EF20FF">
              <w:rPr>
                <w:rStyle w:val="eop"/>
                <w:rFonts w:ascii="Arial" w:hAnsi="Arial" w:cs="Arial"/>
                <w:color w:val="A6A6A6" w:themeColor="background1" w:themeShade="A6"/>
                <w:sz w:val="15"/>
                <w:szCs w:val="15"/>
              </w:rPr>
              <w:t> </w:t>
            </w:r>
          </w:p>
          <w:p w14:paraId="03B4D040"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Understanding is limited to occasional isolated words, such as borrowed words.</w:t>
            </w:r>
            <w:r w:rsidRPr="00EF20FF">
              <w:rPr>
                <w:rStyle w:val="eop"/>
                <w:rFonts w:ascii="Arial" w:hAnsi="Arial" w:cs="Arial"/>
                <w:color w:val="A6A6A6" w:themeColor="background1" w:themeShade="A6"/>
                <w:sz w:val="15"/>
                <w:szCs w:val="15"/>
              </w:rPr>
              <w:t> </w:t>
            </w:r>
          </w:p>
          <w:p w14:paraId="4AA5D255"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Analysis of the Language in Texts</w:t>
            </w:r>
            <w:r w:rsidRPr="00EF20FF">
              <w:rPr>
                <w:rStyle w:val="eop"/>
                <w:rFonts w:ascii="Arial" w:hAnsi="Arial" w:cs="Arial"/>
                <w:color w:val="A6A6A6" w:themeColor="background1" w:themeShade="A6"/>
                <w:sz w:val="15"/>
                <w:szCs w:val="15"/>
              </w:rPr>
              <w:t> </w:t>
            </w:r>
          </w:p>
          <w:p w14:paraId="5682F1B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Attempted identification of one or more linguistic or stylistic features.</w:t>
            </w:r>
            <w:r w:rsidRPr="00EF20FF">
              <w:rPr>
                <w:rStyle w:val="eop"/>
                <w:rFonts w:ascii="Arial" w:hAnsi="Arial" w:cs="Arial"/>
                <w:color w:val="A6A6A6" w:themeColor="background1" w:themeShade="A6"/>
                <w:sz w:val="15"/>
                <w:szCs w:val="15"/>
              </w:rPr>
              <w:t> </w:t>
            </w:r>
          </w:p>
          <w:p w14:paraId="78804728"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i/>
                <w:iCs/>
                <w:color w:val="A6A6A6" w:themeColor="background1" w:themeShade="A6"/>
                <w:sz w:val="15"/>
                <w:szCs w:val="15"/>
              </w:rPr>
              <w:t>Reflection</w:t>
            </w:r>
            <w:r w:rsidRPr="00EF20FF">
              <w:rPr>
                <w:rStyle w:val="eop"/>
                <w:rFonts w:ascii="Arial" w:hAnsi="Arial" w:cs="Arial"/>
                <w:color w:val="A6A6A6" w:themeColor="background1" w:themeShade="A6"/>
                <w:sz w:val="15"/>
                <w:szCs w:val="15"/>
              </w:rPr>
              <w:t> </w:t>
            </w:r>
          </w:p>
          <w:p w14:paraId="6C36BA85"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Attempted identification of isolated cultural elements.</w:t>
            </w:r>
            <w:r w:rsidRPr="00EF20FF">
              <w:rPr>
                <w:rStyle w:val="eop"/>
                <w:rFonts w:ascii="Arial" w:hAnsi="Arial" w:cs="Arial"/>
                <w:color w:val="A6A6A6" w:themeColor="background1" w:themeShade="A6"/>
                <w:sz w:val="15"/>
                <w:szCs w:val="15"/>
              </w:rPr>
              <w:t> </w:t>
            </w:r>
          </w:p>
          <w:p w14:paraId="0A9E7D3A" w14:textId="77777777" w:rsidR="00544FCD" w:rsidRPr="00EF20FF" w:rsidRDefault="00544FCD" w:rsidP="00895625">
            <w:pPr>
              <w:pStyle w:val="paragraph"/>
              <w:spacing w:before="240" w:beforeAutospacing="0" w:after="0" w:afterAutospacing="0"/>
              <w:textAlignment w:val="baseline"/>
              <w:rPr>
                <w:rFonts w:ascii="Arial" w:hAnsi="Arial" w:cs="Arial"/>
                <w:color w:val="A6A6A6" w:themeColor="background1" w:themeShade="A6"/>
                <w:sz w:val="15"/>
                <w:szCs w:val="15"/>
              </w:rPr>
            </w:pPr>
            <w:r w:rsidRPr="00EF20FF">
              <w:rPr>
                <w:rStyle w:val="normaltextrun"/>
                <w:rFonts w:ascii="Arial" w:hAnsi="Arial" w:cs="Arial"/>
                <w:color w:val="A6A6A6" w:themeColor="background1" w:themeShade="A6"/>
                <w:sz w:val="15"/>
                <w:szCs w:val="15"/>
              </w:rPr>
              <w:t>One or more of own values, beliefs, practices, or ideas are identified.</w:t>
            </w:r>
            <w:r w:rsidRPr="00EF20FF">
              <w:rPr>
                <w:rStyle w:val="eop"/>
                <w:rFonts w:ascii="Arial" w:hAnsi="Arial" w:cs="Arial"/>
                <w:color w:val="A6A6A6" w:themeColor="background1" w:themeShade="A6"/>
                <w:sz w:val="15"/>
                <w:szCs w:val="15"/>
              </w:rPr>
              <w:t> </w:t>
            </w:r>
          </w:p>
        </w:tc>
      </w:tr>
    </w:tbl>
    <w:p w14:paraId="394D52FB" w14:textId="77777777" w:rsidR="00544FCD" w:rsidRPr="002C22FA" w:rsidRDefault="00544FCD" w:rsidP="00544FCD">
      <w:pPr>
        <w:pStyle w:val="SOFinalHead3PerformanceTable"/>
        <w:ind w:right="-1419"/>
        <w:jc w:val="center"/>
        <w:rPr>
          <w:rFonts w:ascii="Arial" w:hAnsi="Arial" w:cs="Arial"/>
          <w:sz w:val="15"/>
          <w:szCs w:val="15"/>
        </w:rPr>
      </w:pPr>
    </w:p>
    <w:p w14:paraId="66754751" w14:textId="77777777" w:rsidR="00544FCD" w:rsidRPr="005215B7" w:rsidRDefault="00544FCD" w:rsidP="00544FCD">
      <w:pPr>
        <w:rPr>
          <w:lang w:val="en-US"/>
        </w:rPr>
      </w:pPr>
    </w:p>
    <w:p w14:paraId="160459AA" w14:textId="77777777" w:rsidR="00544FCD" w:rsidRPr="00544FCD" w:rsidRDefault="00544FCD">
      <w:pPr>
        <w:rPr>
          <w:lang w:val="en-US"/>
        </w:rPr>
      </w:pPr>
    </w:p>
    <w:sectPr w:rsidR="00544FCD" w:rsidRPr="00544F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0A34B0" w14:textId="77777777" w:rsidR="00895625" w:rsidRDefault="00895625" w:rsidP="00544FCD">
      <w:pPr>
        <w:spacing w:after="0" w:line="240" w:lineRule="auto"/>
      </w:pPr>
      <w:r>
        <w:separator/>
      </w:r>
    </w:p>
  </w:endnote>
  <w:endnote w:type="continuationSeparator" w:id="0">
    <w:p w14:paraId="38B62CE0" w14:textId="77777777" w:rsidR="00895625" w:rsidRDefault="00895625" w:rsidP="00544FCD">
      <w:pPr>
        <w:spacing w:after="0" w:line="240" w:lineRule="auto"/>
      </w:pPr>
      <w:r>
        <w:continuationSeparator/>
      </w:r>
    </w:p>
  </w:endnote>
  <w:endnote w:type="continuationNotice" w:id="1">
    <w:p w14:paraId="780F202C" w14:textId="77777777" w:rsidR="00895625" w:rsidRDefault="00895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Narrow">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Roboto Medium">
    <w:altName w:val="Arial"/>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A7D6" w14:textId="177640D5" w:rsidR="00544FCD" w:rsidRDefault="00233793">
    <w:pPr>
      <w:pStyle w:val="Footer"/>
    </w:pPr>
    <w:r>
      <w:rPr>
        <w:noProof/>
        <w14:ligatures w14:val="standardContextual"/>
      </w:rPr>
      <mc:AlternateContent>
        <mc:Choice Requires="wps">
          <w:drawing>
            <wp:anchor distT="0" distB="0" distL="0" distR="0" simplePos="0" relativeHeight="251658249" behindDoc="0" locked="0" layoutInCell="1" allowOverlap="1" wp14:anchorId="2EA1F722" wp14:editId="1F9639A7">
              <wp:simplePos x="635" y="635"/>
              <wp:positionH relativeFrom="column">
                <wp:align>center</wp:align>
              </wp:positionH>
              <wp:positionV relativeFrom="paragraph">
                <wp:posOffset>635</wp:posOffset>
              </wp:positionV>
              <wp:extent cx="443865" cy="443865"/>
              <wp:effectExtent l="0" t="0" r="5080" b="13970"/>
              <wp:wrapSquare wrapText="bothSides"/>
              <wp:docPr id="5" name="Text Box 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882F93" w14:textId="0795F00D"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A1F722" id="_x0000_t202" coordsize="21600,21600" o:spt="202" path="m,l,21600r21600,l21600,xe">
              <v:stroke joinstyle="miter"/>
              <v:path gradientshapeok="t" o:connecttype="rect"/>
            </v:shapetype>
            <v:shape id="Text Box 5" o:spid="_x0000_s1028" type="#_x0000_t202" alt="OFFICIAL "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4882F93" w14:textId="0795F00D"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 xml:space="preserve">OFFICIAL </w:t>
                    </w:r>
                  </w:p>
                </w:txbxContent>
              </v:textbox>
              <w10:wrap type="square"/>
            </v:shape>
          </w:pict>
        </mc:Fallback>
      </mc:AlternateContent>
    </w:r>
    <w:r w:rsidR="00544FCD">
      <w:rPr>
        <w:noProof/>
        <w14:ligatures w14:val="standardContextual"/>
      </w:rPr>
      <mc:AlternateContent>
        <mc:Choice Requires="wps">
          <w:drawing>
            <wp:anchor distT="0" distB="0" distL="0" distR="0" simplePos="0" relativeHeight="251658241" behindDoc="0" locked="0" layoutInCell="1" allowOverlap="1" wp14:anchorId="0DBF818B" wp14:editId="4602F4A4">
              <wp:simplePos x="635" y="635"/>
              <wp:positionH relativeFrom="page">
                <wp:align>center</wp:align>
              </wp:positionH>
              <wp:positionV relativeFrom="page">
                <wp:align>bottom</wp:align>
              </wp:positionV>
              <wp:extent cx="443865" cy="443865"/>
              <wp:effectExtent l="0" t="0" r="5080" b="0"/>
              <wp:wrapNone/>
              <wp:docPr id="5989702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A785C4" w14:textId="21C3A907" w:rsidR="00544FCD" w:rsidRPr="00544FCD" w:rsidRDefault="00544FCD" w:rsidP="00544FCD">
                          <w:pPr>
                            <w:spacing w:after="0"/>
                            <w:rPr>
                              <w:rFonts w:ascii="Arial" w:eastAsia="Arial" w:hAnsi="Arial" w:cs="Arial"/>
                              <w:noProof/>
                              <w:color w:val="A80000"/>
                              <w:sz w:val="24"/>
                              <w:szCs w:val="24"/>
                            </w:rPr>
                          </w:pPr>
                          <w:r w:rsidRPr="00544FC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DBF818B" id="_x0000_s1029"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CA785C4" w14:textId="21C3A907" w:rsidR="00544FCD" w:rsidRPr="00544FCD" w:rsidRDefault="00544FCD" w:rsidP="00544FCD">
                    <w:pPr>
                      <w:spacing w:after="0"/>
                      <w:rPr>
                        <w:rFonts w:ascii="Arial" w:eastAsia="Arial" w:hAnsi="Arial" w:cs="Arial"/>
                        <w:noProof/>
                        <w:color w:val="A80000"/>
                        <w:sz w:val="24"/>
                        <w:szCs w:val="24"/>
                      </w:rPr>
                    </w:pPr>
                    <w:r w:rsidRPr="00544FC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4A314" w14:textId="3573D181" w:rsidR="00256D65" w:rsidRPr="00712EE5" w:rsidRDefault="00256D65" w:rsidP="00256D65">
    <w:pPr>
      <w:pStyle w:val="Footer"/>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58244" behindDoc="0" locked="0" layoutInCell="1" allowOverlap="1" wp14:anchorId="6668A020" wp14:editId="34F24DCF">
              <wp:simplePos x="0" y="0"/>
              <wp:positionH relativeFrom="page">
                <wp:align>center</wp:align>
              </wp:positionH>
              <wp:positionV relativeFrom="paragraph">
                <wp:posOffset>-44649</wp:posOffset>
              </wp:positionV>
              <wp:extent cx="443865" cy="443865"/>
              <wp:effectExtent l="0" t="0" r="5080" b="10795"/>
              <wp:wrapSquare wrapText="bothSides"/>
              <wp:docPr id="745443909" name="Text Box 745443909"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14A10E" w14:textId="77777777" w:rsidR="00256D65" w:rsidRPr="00055892" w:rsidRDefault="00256D65" w:rsidP="00256D65">
                          <w:pPr>
                            <w:rPr>
                              <w:rFonts w:ascii="Arial" w:eastAsia="Arial" w:hAnsi="Arial" w:cs="Arial"/>
                              <w:color w:val="A80000"/>
                            </w:rPr>
                          </w:pPr>
                          <w:r w:rsidRPr="00055892">
                            <w:rPr>
                              <w:rFonts w:ascii="Arial" w:eastAsia="Arial" w:hAnsi="Arial" w:cs="Arial"/>
                              <w:color w:val="A80000"/>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68A020" id="_x0000_t202" coordsize="21600,21600" o:spt="202" path="m,l,21600r21600,l21600,xe">
              <v:stroke joinstyle="miter"/>
              <v:path gradientshapeok="t" o:connecttype="rect"/>
            </v:shapetype>
            <v:shape id="Text Box 745443909" o:spid="_x0000_s1030" type="#_x0000_t202" alt="OFFICIAL " style="position:absolute;margin-left:0;margin-top:-3.5pt;width:34.95pt;height:34.95pt;z-index:251658244;visibility:visible;mso-wrap-style:none;mso-wrap-distance-left:0;mso-wrap-distance-top:0;mso-wrap-distance-right:0;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" filled="f" stroked="f">
              <v:textbox style="mso-fit-shape-to-text:t" inset="0,0,0,0">
                <w:txbxContent>
                  <w:p w14:paraId="3014A10E" w14:textId="77777777" w:rsidR="00256D65" w:rsidRPr="00055892" w:rsidRDefault="00256D65" w:rsidP="00256D65">
                    <w:pPr>
                      <w:rPr>
                        <w:rFonts w:ascii="Arial" w:eastAsia="Arial" w:hAnsi="Arial" w:cs="Arial"/>
                        <w:color w:val="A80000"/>
                      </w:rPr>
                    </w:pPr>
                    <w:r w:rsidRPr="00055892">
                      <w:rPr>
                        <w:rFonts w:ascii="Arial" w:eastAsia="Arial" w:hAnsi="Arial" w:cs="Arial"/>
                        <w:color w:val="A80000"/>
                      </w:rPr>
                      <w:t xml:space="preserve">OFFICIAL </w:t>
                    </w:r>
                  </w:p>
                </w:txbxContent>
              </v:textbox>
              <w10:wrap type="square" anchorx="page"/>
            </v:shape>
          </w:pict>
        </mc:Fallback>
      </mc:AlternateContent>
    </w:r>
    <w:r w:rsidRPr="00712EE5">
      <w:rPr>
        <w:rFonts w:asciiTheme="minorHAnsi" w:hAnsiTheme="minorHAnsi" w:cstheme="minorHAnsi"/>
        <w:noProof/>
      </w:rPr>
      <mc:AlternateContent>
        <mc:Choice Requires="wps">
          <w:drawing>
            <wp:anchor distT="0" distB="0" distL="0" distR="0" simplePos="0" relativeHeight="251658243" behindDoc="0" locked="0" layoutInCell="1" allowOverlap="1" wp14:anchorId="196468B3" wp14:editId="3C116C66">
              <wp:simplePos x="0" y="0"/>
              <wp:positionH relativeFrom="margin">
                <wp:posOffset>5373370</wp:posOffset>
              </wp:positionH>
              <wp:positionV relativeFrom="page">
                <wp:posOffset>10016955</wp:posOffset>
              </wp:positionV>
              <wp:extent cx="205319" cy="370205"/>
              <wp:effectExtent l="0" t="0" r="4445" b="11430"/>
              <wp:wrapNone/>
              <wp:docPr id="791118396" name="Text Box 7911183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319" cy="370205"/>
                      </a:xfrm>
                      <a:prstGeom prst="rect">
                        <a:avLst/>
                      </a:prstGeom>
                      <a:noFill/>
                      <a:ln>
                        <a:noFill/>
                      </a:ln>
                    </wps:spPr>
                    <wps:txbx>
                      <w:txbxContent>
                        <w:p w14:paraId="3D07BD68" w14:textId="77777777" w:rsidR="00256D65" w:rsidRPr="00F27AD2" w:rsidRDefault="00256D65" w:rsidP="00256D65">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6CFA0D74" w14:textId="77777777" w:rsidR="00256D65" w:rsidRPr="00F27AD2" w:rsidRDefault="00256D65" w:rsidP="00256D65">
                          <w:pPr>
                            <w:rPr>
                              <w:rFonts w:eastAsia="Arial" w:cstheme="minorHAnsi"/>
                              <w:noProof/>
                              <w:color w:val="A80000"/>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96468B3" id="Text Box 791118396" o:spid="_x0000_s1031" type="#_x0000_t202" alt="OFFICIAL" style="position:absolute;margin-left:423.1pt;margin-top:788.75pt;width:16.15pt;height:29.15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" filled="f" stroked="f">
              <v:textbox style="mso-fit-shape-to-text:t" inset="0,15pt,0,0">
                <w:txbxContent>
                  <w:p w14:paraId="3D07BD68" w14:textId="77777777" w:rsidR="00256D65" w:rsidRPr="00F27AD2" w:rsidRDefault="00256D65" w:rsidP="00256D65">
                    <w:pPr>
                      <w:pStyle w:val="Footer"/>
                      <w:jc w:val="right"/>
                      <w:rPr>
                        <w:rFonts w:asciiTheme="minorHAnsi" w:hAnsiTheme="minorHAnsi" w:cstheme="minorHAnsi"/>
                      </w:rPr>
                    </w:pPr>
                    <w:r w:rsidRPr="00F27AD2">
                      <w:rPr>
                        <w:rFonts w:asciiTheme="minorHAnsi" w:hAnsiTheme="minorHAnsi" w:cstheme="minorHAnsi"/>
                      </w:rPr>
                      <w:fldChar w:fldCharType="begin"/>
                    </w:r>
                    <w:r w:rsidRPr="00F27AD2">
                      <w:rPr>
                        <w:rFonts w:asciiTheme="minorHAnsi" w:hAnsiTheme="minorHAnsi" w:cstheme="minorHAnsi"/>
                      </w:rPr>
                      <w:instrText xml:space="preserve"> PAGE   \* MERGEFORMAT </w:instrText>
                    </w:r>
                    <w:r w:rsidRPr="00F27AD2">
                      <w:rPr>
                        <w:rFonts w:asciiTheme="minorHAnsi" w:hAnsiTheme="minorHAnsi" w:cstheme="minorHAnsi"/>
                      </w:rPr>
                      <w:fldChar w:fldCharType="separate"/>
                    </w:r>
                    <w:r w:rsidRPr="00F27AD2">
                      <w:rPr>
                        <w:rFonts w:asciiTheme="minorHAnsi" w:hAnsiTheme="minorHAnsi" w:cstheme="minorHAnsi"/>
                      </w:rPr>
                      <w:t>1</w:t>
                    </w:r>
                    <w:r w:rsidRPr="00F27AD2">
                      <w:rPr>
                        <w:rFonts w:asciiTheme="minorHAnsi" w:hAnsiTheme="minorHAnsi" w:cstheme="minorHAnsi"/>
                        <w:noProof/>
                      </w:rPr>
                      <w:fldChar w:fldCharType="end"/>
                    </w:r>
                  </w:p>
                  <w:p w14:paraId="6CFA0D74" w14:textId="77777777" w:rsidR="00256D65" w:rsidRPr="00F27AD2" w:rsidRDefault="00256D65" w:rsidP="00256D65">
                    <w:pPr>
                      <w:rPr>
                        <w:rFonts w:eastAsia="Arial" w:cstheme="minorHAnsi"/>
                        <w:noProof/>
                        <w:color w:val="A80000"/>
                      </w:rPr>
                    </w:pPr>
                  </w:p>
                </w:txbxContent>
              </v:textbox>
              <w10:wrap anchorx="margin" anchory="page"/>
            </v:shape>
          </w:pict>
        </mc:Fallback>
      </mc:AlternateContent>
    </w:r>
    <w:r w:rsidRPr="00712EE5">
      <w:rPr>
        <w:rFonts w:asciiTheme="minorHAnsi" w:hAnsiTheme="minorHAnsi" w:cstheme="minorHAnsi"/>
        <w:sz w:val="14"/>
      </w:rPr>
      <w:t xml:space="preserve">Ref: </w:t>
    </w:r>
    <w:r w:rsidRPr="00256D65">
      <w:rPr>
        <w:rFonts w:asciiTheme="minorHAnsi" w:hAnsiTheme="minorHAnsi" w:cstheme="minorHAnsi"/>
        <w:sz w:val="14"/>
      </w:rPr>
      <w:t>A1447960</w:t>
    </w:r>
    <w:r w:rsidRPr="00712EE5">
      <w:rPr>
        <w:rFonts w:asciiTheme="minorHAnsi" w:hAnsiTheme="minorHAnsi" w:cstheme="minorHAnsi"/>
        <w:sz w:val="14"/>
      </w:rPr>
      <w:t>,  (updated November 2024)</w:t>
    </w:r>
  </w:p>
  <w:p w14:paraId="773CE2FE" w14:textId="0CDBDAE1" w:rsidR="005F7D56" w:rsidRPr="000B2CE9" w:rsidRDefault="00256D65" w:rsidP="000B2CE9">
    <w:pPr>
      <w:pStyle w:val="Footer"/>
      <w:tabs>
        <w:tab w:val="right" w:pos="9923"/>
      </w:tabs>
      <w:jc w:val="both"/>
      <w:rPr>
        <w:rFonts w:asciiTheme="minorHAnsi" w:hAnsiTheme="minorHAnsi" w:cstheme="minorHAnsi"/>
        <w:sz w:val="14"/>
      </w:rPr>
    </w:pPr>
    <w:r w:rsidRPr="00712EE5">
      <w:rPr>
        <w:rFonts w:asciiTheme="minorHAnsi" w:hAnsiTheme="minorHAnsi" w:cstheme="minorHAnsi"/>
        <w:sz w:val="14"/>
      </w:rPr>
      <w:t>© SACE Board of South Australia 2024</w:t>
    </w:r>
    <w:r w:rsidRPr="00712EE5">
      <w:rPr>
        <w:rFonts w:asciiTheme="minorHAnsi" w:hAnsiTheme="minorHAnsi" w:cstheme="minorHAnsi"/>
        <w:noProof/>
      </w:rPr>
      <w:drawing>
        <wp:anchor distT="0" distB="0" distL="114300" distR="114300" simplePos="0" relativeHeight="251658242" behindDoc="0" locked="0" layoutInCell="1" allowOverlap="1" wp14:anchorId="037868F0" wp14:editId="3D5E7789">
          <wp:simplePos x="0" y="0"/>
          <wp:positionH relativeFrom="column">
            <wp:posOffset>7974965</wp:posOffset>
          </wp:positionH>
          <wp:positionV relativeFrom="paragraph">
            <wp:posOffset>75565</wp:posOffset>
          </wp:positionV>
          <wp:extent cx="1426845" cy="395605"/>
          <wp:effectExtent l="0" t="0" r="1905" b="4445"/>
          <wp:wrapNone/>
          <wp:docPr id="791118392" name="Picture 791118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05AE" w14:textId="4F7D78B3" w:rsidR="00544FCD" w:rsidRDefault="00233793">
    <w:pPr>
      <w:pStyle w:val="Footer"/>
    </w:pPr>
    <w:r>
      <w:rPr>
        <w:noProof/>
        <w14:ligatures w14:val="standardContextual"/>
      </w:rPr>
      <mc:AlternateContent>
        <mc:Choice Requires="wps">
          <w:drawing>
            <wp:anchor distT="0" distB="0" distL="0" distR="0" simplePos="0" relativeHeight="251658248" behindDoc="0" locked="0" layoutInCell="1" allowOverlap="1" wp14:anchorId="1B8C5A26" wp14:editId="2C60AE8F">
              <wp:simplePos x="635" y="635"/>
              <wp:positionH relativeFrom="column">
                <wp:align>center</wp:align>
              </wp:positionH>
              <wp:positionV relativeFrom="paragraph">
                <wp:posOffset>635</wp:posOffset>
              </wp:positionV>
              <wp:extent cx="443865" cy="443865"/>
              <wp:effectExtent l="0" t="0" r="5080" b="13970"/>
              <wp:wrapSquare wrapText="bothSides"/>
              <wp:docPr id="4" name="Text Box 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AFD99" w14:textId="42BFA69B"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8C5A26" id="_x0000_t202" coordsize="21600,21600" o:spt="202" path="m,l,21600r21600,l21600,xe">
              <v:stroke joinstyle="miter"/>
              <v:path gradientshapeok="t" o:connecttype="rect"/>
            </v:shapetype>
            <v:shape id="Text Box 4" o:spid="_x0000_s1033" type="#_x0000_t202" alt="OFFICIAL "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95AFD99" w14:textId="42BFA69B"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 xml:space="preserve">OFFICIAL </w:t>
                    </w:r>
                  </w:p>
                </w:txbxContent>
              </v:textbox>
              <w10:wrap type="square"/>
            </v:shape>
          </w:pict>
        </mc:Fallback>
      </mc:AlternateContent>
    </w:r>
    <w:r w:rsidR="00544FCD">
      <w:rPr>
        <w:noProof/>
        <w14:ligatures w14:val="standardContextual"/>
      </w:rPr>
      <mc:AlternateContent>
        <mc:Choice Requires="wps">
          <w:drawing>
            <wp:anchor distT="0" distB="0" distL="0" distR="0" simplePos="0" relativeHeight="251658240" behindDoc="0" locked="0" layoutInCell="1" allowOverlap="1" wp14:anchorId="7F2B1BFB" wp14:editId="3CB9CB26">
              <wp:simplePos x="635" y="635"/>
              <wp:positionH relativeFrom="page">
                <wp:align>center</wp:align>
              </wp:positionH>
              <wp:positionV relativeFrom="page">
                <wp:align>bottom</wp:align>
              </wp:positionV>
              <wp:extent cx="443865" cy="443865"/>
              <wp:effectExtent l="0" t="0" r="5080" b="0"/>
              <wp:wrapNone/>
              <wp:docPr id="805619399"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61BB1" w14:textId="09A142B3" w:rsidR="00544FCD" w:rsidRPr="00544FCD" w:rsidRDefault="00544FCD" w:rsidP="00544FCD">
                          <w:pPr>
                            <w:spacing w:after="0"/>
                            <w:rPr>
                              <w:rFonts w:ascii="Arial" w:eastAsia="Arial" w:hAnsi="Arial" w:cs="Arial"/>
                              <w:noProof/>
                              <w:color w:val="A80000"/>
                              <w:sz w:val="24"/>
                              <w:szCs w:val="24"/>
                            </w:rPr>
                          </w:pPr>
                          <w:r w:rsidRPr="00544FCD">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F2B1BFB" id="_x0000_s1034"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1461BB1" w14:textId="09A142B3" w:rsidR="00544FCD" w:rsidRPr="00544FCD" w:rsidRDefault="00544FCD" w:rsidP="00544FCD">
                    <w:pPr>
                      <w:spacing w:after="0"/>
                      <w:rPr>
                        <w:rFonts w:ascii="Arial" w:eastAsia="Arial" w:hAnsi="Arial" w:cs="Arial"/>
                        <w:noProof/>
                        <w:color w:val="A80000"/>
                        <w:sz w:val="24"/>
                        <w:szCs w:val="24"/>
                      </w:rPr>
                    </w:pPr>
                    <w:r w:rsidRPr="00544FCD">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06236" w14:textId="77777777" w:rsidR="00895625" w:rsidRDefault="00895625" w:rsidP="00544FCD">
      <w:pPr>
        <w:spacing w:after="0" w:line="240" w:lineRule="auto"/>
      </w:pPr>
      <w:r>
        <w:separator/>
      </w:r>
    </w:p>
  </w:footnote>
  <w:footnote w:type="continuationSeparator" w:id="0">
    <w:p w14:paraId="38555BFB" w14:textId="77777777" w:rsidR="00895625" w:rsidRDefault="00895625" w:rsidP="00544FCD">
      <w:pPr>
        <w:spacing w:after="0" w:line="240" w:lineRule="auto"/>
      </w:pPr>
      <w:r>
        <w:continuationSeparator/>
      </w:r>
    </w:p>
  </w:footnote>
  <w:footnote w:type="continuationNotice" w:id="1">
    <w:p w14:paraId="27860956" w14:textId="77777777" w:rsidR="00895625" w:rsidRDefault="00895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AE4D4" w14:textId="2C82590D" w:rsidR="00544FCD" w:rsidRDefault="00233793">
    <w:pPr>
      <w:pStyle w:val="Header"/>
    </w:pPr>
    <w:r>
      <w:rPr>
        <w:noProof/>
        <w14:ligatures w14:val="standardContextual"/>
      </w:rPr>
      <mc:AlternateContent>
        <mc:Choice Requires="wps">
          <w:drawing>
            <wp:anchor distT="0" distB="0" distL="0" distR="0" simplePos="0" relativeHeight="251658246" behindDoc="0" locked="0" layoutInCell="1" allowOverlap="1" wp14:anchorId="1F9F040B" wp14:editId="05ECEE92">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E3E04" w14:textId="1CBDF386"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9F040B"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79E3E04" w14:textId="1CBDF386"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F1258" w14:textId="3E9E8D87" w:rsidR="00544FCD" w:rsidRDefault="00233793">
    <w:pPr>
      <w:pStyle w:val="Header"/>
    </w:pPr>
    <w:r>
      <w:rPr>
        <w:noProof/>
        <w14:ligatures w14:val="standardContextual"/>
      </w:rPr>
      <mc:AlternateContent>
        <mc:Choice Requires="wps">
          <w:drawing>
            <wp:anchor distT="0" distB="0" distL="0" distR="0" simplePos="0" relativeHeight="251658247" behindDoc="0" locked="0" layoutInCell="1" allowOverlap="1" wp14:anchorId="63A858AB" wp14:editId="0563907E">
              <wp:simplePos x="914400" y="450376"/>
              <wp:positionH relativeFrom="column">
                <wp:align>center</wp:align>
              </wp:positionH>
              <wp:positionV relativeFrom="paragraph">
                <wp:posOffset>635</wp:posOffset>
              </wp:positionV>
              <wp:extent cx="443865" cy="443865"/>
              <wp:effectExtent l="0" t="0" r="18415" b="1397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B31D93" w14:textId="69826E36"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A858AB"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3B31D93" w14:textId="69826E36"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E00C" w14:textId="63A4E6FA" w:rsidR="00544FCD" w:rsidRDefault="00233793">
    <w:pPr>
      <w:pStyle w:val="Header"/>
    </w:pPr>
    <w:r>
      <w:rPr>
        <w:noProof/>
        <w14:ligatures w14:val="standardContextual"/>
      </w:rPr>
      <mc:AlternateContent>
        <mc:Choice Requires="wps">
          <w:drawing>
            <wp:anchor distT="0" distB="0" distL="0" distR="0" simplePos="0" relativeHeight="251658245" behindDoc="0" locked="0" layoutInCell="1" allowOverlap="1" wp14:anchorId="483DEED8" wp14:editId="22FFEBE3">
              <wp:simplePos x="635" y="635"/>
              <wp:positionH relativeFrom="column">
                <wp:align>center</wp:align>
              </wp:positionH>
              <wp:positionV relativeFrom="paragraph">
                <wp:posOffset>635</wp:posOffset>
              </wp:positionV>
              <wp:extent cx="443865" cy="443865"/>
              <wp:effectExtent l="0" t="0" r="18415" b="1397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4B7CF3" w14:textId="4F0548B3"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3DEED8" id="_x0000_t202" coordsize="21600,21600" o:spt="202" path="m,l,21600r21600,l21600,xe">
              <v:stroke joinstyle="miter"/>
              <v:path gradientshapeok="t" o:connecttype="rect"/>
            </v:shapetype>
            <v:shape id="Text Box 1" o:spid="_x0000_s1032"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344B7CF3" w14:textId="4F0548B3" w:rsidR="00233793" w:rsidRPr="00233793" w:rsidRDefault="00233793">
                    <w:pPr>
                      <w:rPr>
                        <w:rFonts w:ascii="Arial" w:eastAsia="Arial" w:hAnsi="Arial" w:cs="Arial"/>
                        <w:color w:val="A80000"/>
                        <w:sz w:val="24"/>
                        <w:szCs w:val="24"/>
                      </w:rPr>
                    </w:pPr>
                    <w:r w:rsidRPr="00233793">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E1375"/>
    <w:multiLevelType w:val="hybridMultilevel"/>
    <w:tmpl w:val="362A3DD8"/>
    <w:lvl w:ilvl="0" w:tplc="7DB4F60E">
      <w:start w:val="1"/>
      <w:numFmt w:val="decimal"/>
      <w:pStyle w:val="SM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6657EC"/>
    <w:multiLevelType w:val="hybridMultilevel"/>
    <w:tmpl w:val="88FEE16A"/>
    <w:lvl w:ilvl="0" w:tplc="1496343C">
      <w:start w:val="1"/>
      <w:numFmt w:val="bullet"/>
      <w:pStyle w:val="SMTableBullets"/>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48466810"/>
    <w:multiLevelType w:val="hybridMultilevel"/>
    <w:tmpl w:val="E794A8B2"/>
    <w:lvl w:ilvl="0" w:tplc="8182D9A6">
      <w:start w:val="1"/>
      <w:numFmt w:val="bullet"/>
      <w:lvlText w:val=""/>
      <w:lvlJc w:val="left"/>
      <w:pPr>
        <w:tabs>
          <w:tab w:val="num" w:pos="397"/>
        </w:tabs>
        <w:ind w:left="397" w:hanging="39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9963214">
    <w:abstractNumId w:val="2"/>
  </w:num>
  <w:num w:numId="2" w16cid:durableId="435295770">
    <w:abstractNumId w:val="0"/>
  </w:num>
  <w:num w:numId="3" w16cid:durableId="71909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CD"/>
    <w:rsid w:val="000B2CE9"/>
    <w:rsid w:val="00171683"/>
    <w:rsid w:val="00182505"/>
    <w:rsid w:val="00233793"/>
    <w:rsid w:val="00256D65"/>
    <w:rsid w:val="0029269E"/>
    <w:rsid w:val="004A085F"/>
    <w:rsid w:val="00544FCD"/>
    <w:rsid w:val="005F7D56"/>
    <w:rsid w:val="007067EF"/>
    <w:rsid w:val="00895625"/>
    <w:rsid w:val="00A513A4"/>
    <w:rsid w:val="00B77BDA"/>
    <w:rsid w:val="00C517CF"/>
    <w:rsid w:val="00CD42A4"/>
    <w:rsid w:val="00EF20FF"/>
    <w:rsid w:val="00FB65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D5DFC"/>
  <w15:chartTrackingRefBased/>
  <w15:docId w15:val="{546A5D4C-4620-4A9F-ABA7-4D75A716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note"/>
    <w:basedOn w:val="Normal"/>
    <w:link w:val="FooterChar"/>
    <w:rsid w:val="00544FCD"/>
    <w:pPr>
      <w:tabs>
        <w:tab w:val="center" w:pos="4320"/>
        <w:tab w:val="right" w:pos="8640"/>
      </w:tabs>
      <w:spacing w:after="0" w:line="240" w:lineRule="auto"/>
    </w:pPr>
    <w:rPr>
      <w:rFonts w:ascii="Times New Roman" w:eastAsia="MS Mincho" w:hAnsi="Times New Roman" w:cs="Times New Roman"/>
      <w:kern w:val="0"/>
      <w:sz w:val="24"/>
      <w:szCs w:val="24"/>
      <w:lang w:val="en-US"/>
      <w14:ligatures w14:val="none"/>
    </w:rPr>
  </w:style>
  <w:style w:type="character" w:customStyle="1" w:styleId="FooterChar">
    <w:name w:val="Footer Char"/>
    <w:aliases w:val="footnote Char"/>
    <w:basedOn w:val="DefaultParagraphFont"/>
    <w:link w:val="Footer"/>
    <w:rsid w:val="00544FCD"/>
    <w:rPr>
      <w:rFonts w:ascii="Times New Roman" w:eastAsia="MS Mincho" w:hAnsi="Times New Roman" w:cs="Times New Roman"/>
      <w:kern w:val="0"/>
      <w:sz w:val="24"/>
      <w:szCs w:val="24"/>
      <w:lang w:val="en-US"/>
      <w14:ligatures w14:val="none"/>
    </w:rPr>
  </w:style>
  <w:style w:type="paragraph" w:styleId="Header">
    <w:name w:val="header"/>
    <w:basedOn w:val="Normal"/>
    <w:link w:val="HeaderChar"/>
    <w:uiPriority w:val="99"/>
    <w:rsid w:val="00544FCD"/>
    <w:pPr>
      <w:tabs>
        <w:tab w:val="center" w:pos="4153"/>
        <w:tab w:val="right" w:pos="8306"/>
      </w:tabs>
      <w:spacing w:after="0" w:line="240" w:lineRule="auto"/>
    </w:pPr>
    <w:rPr>
      <w:rFonts w:ascii="Times New Roman" w:eastAsia="MS Mincho"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544FCD"/>
    <w:rPr>
      <w:rFonts w:ascii="Times New Roman" w:eastAsia="MS Mincho" w:hAnsi="Times New Roman" w:cs="Times New Roman"/>
      <w:kern w:val="0"/>
      <w:sz w:val="24"/>
      <w:szCs w:val="24"/>
      <w:lang w:val="en-US"/>
      <w14:ligatures w14:val="none"/>
    </w:rPr>
  </w:style>
  <w:style w:type="paragraph" w:styleId="BodyText2">
    <w:name w:val="Body Text 2"/>
    <w:basedOn w:val="Normal"/>
    <w:link w:val="BodyText2Char"/>
    <w:semiHidden/>
    <w:rsid w:val="00544FCD"/>
    <w:pPr>
      <w:spacing w:after="0" w:line="240" w:lineRule="auto"/>
    </w:pPr>
    <w:rPr>
      <w:rFonts w:ascii="Times New Roman" w:eastAsia="PMingLiU" w:hAnsi="Times New Roman" w:cs="Times New Roman"/>
      <w:kern w:val="0"/>
      <w:lang w:val="fr-FR" w:eastAsia="zh-TW"/>
      <w14:ligatures w14:val="none"/>
    </w:rPr>
  </w:style>
  <w:style w:type="character" w:customStyle="1" w:styleId="BodyText2Char">
    <w:name w:val="Body Text 2 Char"/>
    <w:basedOn w:val="DefaultParagraphFont"/>
    <w:link w:val="BodyText2"/>
    <w:semiHidden/>
    <w:rsid w:val="00544FCD"/>
    <w:rPr>
      <w:rFonts w:ascii="Times New Roman" w:eastAsia="PMingLiU" w:hAnsi="Times New Roman" w:cs="Times New Roman"/>
      <w:kern w:val="0"/>
      <w:lang w:val="fr-FR" w:eastAsia="zh-TW"/>
      <w14:ligatures w14:val="none"/>
    </w:rPr>
  </w:style>
  <w:style w:type="paragraph" w:customStyle="1" w:styleId="SMHeading1">
    <w:name w:val="SM Heading 1"/>
    <w:next w:val="Normal"/>
    <w:qFormat/>
    <w:rsid w:val="00544FCD"/>
    <w:pPr>
      <w:spacing w:before="120" w:after="120" w:line="240" w:lineRule="auto"/>
      <w:jc w:val="center"/>
    </w:pPr>
    <w:rPr>
      <w:rFonts w:ascii="Arial" w:eastAsia="Batang" w:hAnsi="Arial" w:cs="Arial"/>
      <w:b/>
      <w:bCs/>
      <w:kern w:val="0"/>
      <w:sz w:val="24"/>
      <w:szCs w:val="24"/>
      <w:lang w:eastAsia="ko-KR"/>
      <w14:ligatures w14:val="none"/>
    </w:rPr>
  </w:style>
  <w:style w:type="paragraph" w:customStyle="1" w:styleId="SMTableList">
    <w:name w:val="SM Table List"/>
    <w:next w:val="Normal"/>
    <w:qFormat/>
    <w:rsid w:val="00544FCD"/>
    <w:pPr>
      <w:framePr w:hSpace="180" w:wrap="around" w:vAnchor="page" w:hAnchor="margin" w:xAlign="center" w:y="1319"/>
      <w:numPr>
        <w:numId w:val="2"/>
      </w:numPr>
      <w:spacing w:before="60" w:after="60" w:line="240" w:lineRule="auto"/>
      <w:ind w:left="284" w:hanging="284"/>
    </w:pPr>
    <w:rPr>
      <w:rFonts w:ascii="Arial" w:eastAsia="Times New Roman" w:hAnsi="Arial" w:cs="Times New Roman"/>
      <w:color w:val="000000"/>
      <w:kern w:val="0"/>
      <w:sz w:val="20"/>
      <w:szCs w:val="24"/>
      <w:lang w:val="en-US" w:eastAsia="en-US"/>
      <w14:ligatures w14:val="none"/>
    </w:rPr>
  </w:style>
  <w:style w:type="paragraph" w:customStyle="1" w:styleId="SMTableHeading1">
    <w:name w:val="SM Table Heading 1"/>
    <w:next w:val="Normal"/>
    <w:qFormat/>
    <w:rsid w:val="00544FCD"/>
    <w:pPr>
      <w:framePr w:hSpace="180" w:wrap="around" w:vAnchor="page" w:hAnchor="margin" w:xAlign="center" w:y="1319"/>
      <w:tabs>
        <w:tab w:val="left" w:pos="567"/>
      </w:tabs>
      <w:spacing w:before="60" w:after="60" w:line="240" w:lineRule="auto"/>
    </w:pPr>
    <w:rPr>
      <w:rFonts w:ascii="Arial" w:eastAsia="Times New Roman" w:hAnsi="Arial" w:cs="Times New Roman"/>
      <w:b/>
      <w:color w:val="000000"/>
      <w:kern w:val="0"/>
      <w:sz w:val="20"/>
      <w:szCs w:val="24"/>
      <w:lang w:val="en-US" w:eastAsia="en-US"/>
      <w14:ligatures w14:val="none"/>
    </w:rPr>
  </w:style>
  <w:style w:type="paragraph" w:customStyle="1" w:styleId="SMTableADCList">
    <w:name w:val="SM Table ADC List"/>
    <w:next w:val="Normal"/>
    <w:qFormat/>
    <w:rsid w:val="00544FCD"/>
    <w:pPr>
      <w:framePr w:hSpace="180" w:wrap="around" w:vAnchor="page" w:hAnchor="margin" w:xAlign="center" w:y="1319"/>
      <w:tabs>
        <w:tab w:val="left" w:pos="459"/>
      </w:tabs>
      <w:spacing w:before="120" w:after="60" w:line="240" w:lineRule="auto"/>
      <w:ind w:left="357" w:hanging="357"/>
    </w:pPr>
    <w:rPr>
      <w:rFonts w:ascii="Arial" w:eastAsia="Times New Roman" w:hAnsi="Arial" w:cs="Times New Roman"/>
      <w:kern w:val="0"/>
      <w:sz w:val="20"/>
      <w:szCs w:val="24"/>
      <w:lang w:val="en-US" w:eastAsia="en-US"/>
      <w14:ligatures w14:val="none"/>
    </w:rPr>
  </w:style>
  <w:style w:type="paragraph" w:customStyle="1" w:styleId="SMTableBullets">
    <w:name w:val="SM Table Bullets"/>
    <w:next w:val="Normal"/>
    <w:qFormat/>
    <w:rsid w:val="00544FCD"/>
    <w:pPr>
      <w:framePr w:hSpace="180" w:wrap="around" w:vAnchor="page" w:hAnchor="margin" w:xAlign="center" w:y="1319"/>
      <w:numPr>
        <w:numId w:val="3"/>
      </w:numPr>
      <w:spacing w:before="60" w:after="60" w:line="240" w:lineRule="auto"/>
      <w:ind w:left="714" w:hanging="357"/>
    </w:pPr>
    <w:rPr>
      <w:rFonts w:ascii="Arial" w:eastAsia="Times New Roman" w:hAnsi="Arial" w:cs="Times New Roman"/>
      <w:color w:val="000000"/>
      <w:kern w:val="0"/>
      <w:sz w:val="20"/>
      <w:szCs w:val="24"/>
      <w:lang w:val="en-US" w:eastAsia="en-US"/>
      <w14:ligatures w14:val="none"/>
    </w:rPr>
  </w:style>
  <w:style w:type="paragraph" w:customStyle="1" w:styleId="SOFinalHead3PerformanceTable">
    <w:name w:val="SO Final Head 3 (Performance Table)"/>
    <w:rsid w:val="00544FCD"/>
    <w:pPr>
      <w:spacing w:after="240" w:line="240" w:lineRule="auto"/>
    </w:pPr>
    <w:rPr>
      <w:rFonts w:ascii="Arial Narrow" w:eastAsia="Times New Roman" w:hAnsi="Arial Narrow" w:cs="Times New Roman"/>
      <w:b/>
      <w:color w:val="000000"/>
      <w:kern w:val="0"/>
      <w:sz w:val="28"/>
      <w:szCs w:val="24"/>
      <w:lang w:val="en-US" w:eastAsia="en-US"/>
      <w14:ligatures w14:val="none"/>
    </w:rPr>
  </w:style>
  <w:style w:type="paragraph" w:customStyle="1" w:styleId="paragraph">
    <w:name w:val="paragraph"/>
    <w:basedOn w:val="Normal"/>
    <w:rsid w:val="00544F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44FCD"/>
  </w:style>
  <w:style w:type="character" w:customStyle="1" w:styleId="eop">
    <w:name w:val="eop"/>
    <w:basedOn w:val="DefaultParagraphFont"/>
    <w:rsid w:val="0054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C7320-16DB-42B6-9E0B-67982CF3D586}">
  <ds:schemaRefs>
    <ds:schemaRef ds:uri="http://schemas.microsoft.com/sharepoint/v3/contenttype/forms"/>
  </ds:schemaRefs>
</ds:datastoreItem>
</file>

<file path=customXml/itemProps2.xml><?xml version="1.0" encoding="utf-8"?>
<ds:datastoreItem xmlns:ds="http://schemas.openxmlformats.org/officeDocument/2006/customXml" ds:itemID="{1B46AA97-0769-4151-B76A-4B5C56CCD322}">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9670E6FF-0870-4E4B-98CB-6EC6EF4A6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1</Pages>
  <Words>2163</Words>
  <Characters>12333</Characters>
  <Application>Microsoft Office Word</Application>
  <DocSecurity>4</DocSecurity>
  <Lines>102</Lines>
  <Paragraphs>28</Paragraphs>
  <ScaleCrop>false</ScaleCrop>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Louise (SACE)</dc:creator>
  <cp:keywords/>
  <dc:description/>
  <cp:lastModifiedBy>Comment</cp:lastModifiedBy>
  <cp:revision>10</cp:revision>
  <dcterms:created xsi:type="dcterms:W3CDTF">2024-11-06T20:59:00Z</dcterms:created>
  <dcterms:modified xsi:type="dcterms:W3CDTF">2024-11-20T03:47:00Z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3004c6c7,391f4bf,992c4a1,4,5,7</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2024-11-20T03:46:13Z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98fdc2b4-3a21-483f-975e-1150dbe7b9ce</vt:lpwstr>
  </property>
  <property fmtid="{D5CDD505-2E9C-101B-9397-08002B2CF9AE}" pid="16" name="MSIP_Label_77274858-3b1d-4431-8679-d878f40e28fd_ContentBits">
    <vt:lpwstr>3</vt:lpwstr>
  </property>
</Properties>
</file>